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9F4" w:rsidRPr="00EA40F8" w:rsidRDefault="005409F4" w:rsidP="00941F90">
      <w:pPr>
        <w:spacing w:after="0"/>
        <w:jc w:val="center"/>
        <w:rPr>
          <w:rFonts w:ascii="Times New Roman" w:eastAsia="Times New Roman" w:hAnsi="Times New Roman"/>
          <w:b/>
          <w:sz w:val="28"/>
          <w:szCs w:val="28"/>
          <w:lang w:eastAsia="ru-RU"/>
        </w:rPr>
      </w:pPr>
      <w:r w:rsidRPr="00EA40F8">
        <w:rPr>
          <w:rFonts w:ascii="Times New Roman" w:eastAsia="Times New Roman" w:hAnsi="Times New Roman"/>
          <w:b/>
          <w:sz w:val="28"/>
          <w:szCs w:val="28"/>
          <w:lang w:eastAsia="ru-RU"/>
        </w:rPr>
        <w:t>ПОЯСНИТЕЛЬНАЯ ЗАПИСКА</w:t>
      </w:r>
    </w:p>
    <w:p w:rsidR="00EA40F8" w:rsidRPr="00EA40F8" w:rsidRDefault="005409F4" w:rsidP="00BB7845">
      <w:pPr>
        <w:jc w:val="center"/>
        <w:rPr>
          <w:rFonts w:ascii="Times New Roman" w:hAnsi="Times New Roman"/>
          <w:b/>
          <w:sz w:val="28"/>
          <w:szCs w:val="28"/>
        </w:rPr>
      </w:pPr>
      <w:proofErr w:type="gramStart"/>
      <w:r w:rsidRPr="00EA40F8">
        <w:rPr>
          <w:rFonts w:ascii="Times New Roman" w:eastAsia="Times New Roman" w:hAnsi="Times New Roman"/>
          <w:b/>
          <w:sz w:val="28"/>
          <w:szCs w:val="28"/>
          <w:lang w:eastAsia="ru-RU"/>
        </w:rPr>
        <w:t xml:space="preserve">к </w:t>
      </w:r>
      <w:r w:rsidR="00582087" w:rsidRPr="00EA40F8">
        <w:rPr>
          <w:rFonts w:ascii="Times New Roman" w:eastAsia="Times New Roman" w:hAnsi="Times New Roman"/>
          <w:b/>
          <w:sz w:val="28"/>
          <w:szCs w:val="28"/>
          <w:lang w:eastAsia="ru-RU"/>
        </w:rPr>
        <w:t xml:space="preserve">проекту </w:t>
      </w:r>
      <w:r w:rsidR="00633951" w:rsidRPr="00EA40F8">
        <w:rPr>
          <w:rFonts w:ascii="Times New Roman" w:eastAsia="Times New Roman" w:hAnsi="Times New Roman"/>
          <w:b/>
          <w:sz w:val="28"/>
          <w:szCs w:val="28"/>
          <w:lang w:eastAsia="ru-RU"/>
        </w:rPr>
        <w:t xml:space="preserve">решения </w:t>
      </w:r>
      <w:r w:rsidR="00EA40F8" w:rsidRPr="00EA40F8">
        <w:rPr>
          <w:rFonts w:ascii="Times New Roman" w:hAnsi="Times New Roman"/>
          <w:b/>
          <w:sz w:val="28"/>
          <w:szCs w:val="28"/>
        </w:rPr>
        <w:t>Совета народных депутатов Панинского  муниципального района Воронежской области «Об утверждении Порядка формирования, ведения, ежегодного дополнения и  опубликования перечня муниципального имущества Панинского муниципального района Воронежской области, предназначенного для предоставление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порядка предоставления в аренду, включенного в данный</w:t>
      </w:r>
      <w:proofErr w:type="gramEnd"/>
      <w:r w:rsidR="00EA40F8" w:rsidRPr="00EA40F8">
        <w:rPr>
          <w:rFonts w:ascii="Times New Roman" w:hAnsi="Times New Roman"/>
          <w:b/>
          <w:sz w:val="28"/>
          <w:szCs w:val="28"/>
        </w:rPr>
        <w:t xml:space="preserve"> перечень имущества» </w:t>
      </w:r>
    </w:p>
    <w:p w:rsidR="00481383" w:rsidRDefault="00481383" w:rsidP="00941F90">
      <w:pPr>
        <w:pStyle w:val="a5"/>
        <w:tabs>
          <w:tab w:val="left" w:pos="0"/>
        </w:tabs>
        <w:spacing w:after="0"/>
        <w:ind w:left="851"/>
        <w:jc w:val="both"/>
        <w:rPr>
          <w:rFonts w:ascii="Times New Roman" w:hAnsi="Times New Roman"/>
          <w:b/>
          <w:sz w:val="28"/>
          <w:szCs w:val="28"/>
        </w:rPr>
      </w:pPr>
      <w:r w:rsidRPr="00481383">
        <w:rPr>
          <w:rFonts w:ascii="Times New Roman" w:hAnsi="Times New Roman"/>
          <w:b/>
          <w:sz w:val="28"/>
          <w:szCs w:val="28"/>
        </w:rPr>
        <w:t>а) Описание предлагаемого правового регулирования</w:t>
      </w:r>
      <w:r>
        <w:rPr>
          <w:rFonts w:ascii="Times New Roman" w:hAnsi="Times New Roman"/>
          <w:b/>
          <w:sz w:val="28"/>
          <w:szCs w:val="28"/>
        </w:rPr>
        <w:t>:</w:t>
      </w:r>
    </w:p>
    <w:p w:rsidR="00EA40F8" w:rsidRDefault="00481383" w:rsidP="00EA40F8">
      <w:pPr>
        <w:spacing w:after="0"/>
        <w:ind w:firstLine="567"/>
        <w:jc w:val="both"/>
        <w:rPr>
          <w:rFonts w:ascii="Times New Roman" w:hAnsi="Times New Roman"/>
          <w:sz w:val="28"/>
          <w:szCs w:val="28"/>
        </w:rPr>
      </w:pPr>
      <w:r>
        <w:rPr>
          <w:rFonts w:ascii="Times New Roman" w:hAnsi="Times New Roman"/>
          <w:sz w:val="28"/>
          <w:szCs w:val="28"/>
        </w:rPr>
        <w:tab/>
      </w:r>
      <w:proofErr w:type="gramStart"/>
      <w:r w:rsidRPr="00EA40F8">
        <w:rPr>
          <w:rFonts w:ascii="Times New Roman" w:hAnsi="Times New Roman"/>
          <w:sz w:val="28"/>
          <w:szCs w:val="28"/>
        </w:rPr>
        <w:t xml:space="preserve">Проект </w:t>
      </w:r>
      <w:r w:rsidR="00EA40F8" w:rsidRPr="00EA40F8">
        <w:rPr>
          <w:rFonts w:ascii="Times New Roman" w:eastAsia="Times New Roman" w:hAnsi="Times New Roman"/>
          <w:sz w:val="28"/>
          <w:szCs w:val="28"/>
          <w:lang w:eastAsia="ru-RU"/>
        </w:rPr>
        <w:t xml:space="preserve">решения </w:t>
      </w:r>
      <w:r w:rsidR="00EA40F8" w:rsidRPr="00EA40F8">
        <w:rPr>
          <w:rFonts w:ascii="Times New Roman" w:hAnsi="Times New Roman"/>
          <w:sz w:val="28"/>
          <w:szCs w:val="28"/>
        </w:rPr>
        <w:t>Совета народных депутатов Панинского  муниципального района Воронежской области «Об утверждении Порядка формирования, ведения, ежегодного дополнения и  опубликования перечня муниципального имущества Панинского муниципального района Воронежской области, предназначенного для предоставление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порядка предоставления в аренду, включенного в данный перечень</w:t>
      </w:r>
      <w:proofErr w:type="gramEnd"/>
      <w:r w:rsidR="00EA40F8" w:rsidRPr="00EA40F8">
        <w:rPr>
          <w:rFonts w:ascii="Times New Roman" w:hAnsi="Times New Roman"/>
          <w:sz w:val="28"/>
          <w:szCs w:val="28"/>
        </w:rPr>
        <w:t xml:space="preserve"> имущества» </w:t>
      </w:r>
      <w:r w:rsidR="00EA40F8">
        <w:rPr>
          <w:rFonts w:ascii="Times New Roman" w:hAnsi="Times New Roman"/>
          <w:sz w:val="28"/>
          <w:szCs w:val="28"/>
        </w:rPr>
        <w:t>(далее - решение) утверждает:</w:t>
      </w:r>
    </w:p>
    <w:p w:rsidR="00EA40F8" w:rsidRPr="00EA40F8" w:rsidRDefault="00EA40F8" w:rsidP="00EA40F8">
      <w:pPr>
        <w:spacing w:after="0"/>
        <w:ind w:firstLine="567"/>
        <w:jc w:val="both"/>
        <w:rPr>
          <w:rFonts w:ascii="Times New Roman" w:hAnsi="Times New Roman"/>
          <w:sz w:val="28"/>
          <w:szCs w:val="28"/>
        </w:rPr>
      </w:pPr>
      <w:r w:rsidRPr="00EA40F8">
        <w:rPr>
          <w:rFonts w:ascii="Times New Roman" w:hAnsi="Times New Roman"/>
          <w:sz w:val="28"/>
          <w:szCs w:val="28"/>
        </w:rPr>
        <w:t xml:space="preserve"> -</w:t>
      </w:r>
      <w:r>
        <w:rPr>
          <w:rFonts w:ascii="Times New Roman" w:hAnsi="Times New Roman"/>
          <w:sz w:val="28"/>
          <w:szCs w:val="28"/>
        </w:rPr>
        <w:t xml:space="preserve"> </w:t>
      </w:r>
      <w:r w:rsidRPr="00EA40F8">
        <w:rPr>
          <w:rFonts w:ascii="Times New Roman" w:hAnsi="Times New Roman"/>
          <w:sz w:val="28"/>
          <w:szCs w:val="28"/>
        </w:rPr>
        <w:t xml:space="preserve">порядок формирования, ведения, ежегодного дополнения и опубликования перечня муниципального имущества Панинского муниципального района Воронежской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порядок, условия </w:t>
      </w:r>
      <w:proofErr w:type="gramStart"/>
      <w:r w:rsidRPr="00EA40F8">
        <w:rPr>
          <w:rFonts w:ascii="Times New Roman" w:hAnsi="Times New Roman"/>
          <w:sz w:val="28"/>
          <w:szCs w:val="28"/>
        </w:rPr>
        <w:t>предоставления</w:t>
      </w:r>
      <w:proofErr w:type="gramEnd"/>
      <w:r w:rsidRPr="00EA40F8">
        <w:rPr>
          <w:rFonts w:ascii="Times New Roman" w:hAnsi="Times New Roman"/>
          <w:sz w:val="28"/>
          <w:szCs w:val="28"/>
        </w:rPr>
        <w:t xml:space="preserve"> в аренду включенного в данный перечень имущества;</w:t>
      </w:r>
    </w:p>
    <w:p w:rsidR="00EA40F8" w:rsidRPr="00EA40F8" w:rsidRDefault="00EA40F8" w:rsidP="00EA40F8">
      <w:pPr>
        <w:spacing w:after="0"/>
        <w:ind w:firstLine="567"/>
        <w:jc w:val="both"/>
        <w:rPr>
          <w:rFonts w:ascii="Times New Roman" w:hAnsi="Times New Roman"/>
          <w:sz w:val="28"/>
          <w:szCs w:val="28"/>
        </w:rPr>
      </w:pPr>
      <w:r w:rsidRPr="00EA40F8">
        <w:rPr>
          <w:rFonts w:ascii="Times New Roman" w:hAnsi="Times New Roman"/>
          <w:sz w:val="28"/>
          <w:szCs w:val="28"/>
        </w:rPr>
        <w:t xml:space="preserve">- порядок и условия предоставления в аренду муниципального имущества, включенного в Перечень муниципального имущества Панинского муниципального района Воронежской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A26904">
        <w:rPr>
          <w:rFonts w:ascii="Times New Roman" w:hAnsi="Times New Roman"/>
          <w:sz w:val="28"/>
          <w:szCs w:val="28"/>
        </w:rPr>
        <w:t xml:space="preserve">(далее </w:t>
      </w:r>
      <w:proofErr w:type="gramStart"/>
      <w:r w:rsidR="00A26904">
        <w:rPr>
          <w:rFonts w:ascii="Times New Roman" w:hAnsi="Times New Roman"/>
          <w:sz w:val="28"/>
          <w:szCs w:val="28"/>
        </w:rPr>
        <w:t>–П</w:t>
      </w:r>
      <w:proofErr w:type="gramEnd"/>
      <w:r w:rsidR="00A26904">
        <w:rPr>
          <w:rFonts w:ascii="Times New Roman" w:hAnsi="Times New Roman"/>
          <w:sz w:val="28"/>
          <w:szCs w:val="28"/>
        </w:rPr>
        <w:t>орядки)</w:t>
      </w:r>
    </w:p>
    <w:p w:rsidR="00CF4EE3" w:rsidRPr="00CF4EE3" w:rsidRDefault="00CF4EE3" w:rsidP="00EA40F8">
      <w:pPr>
        <w:spacing w:after="0"/>
        <w:ind w:firstLine="709"/>
        <w:contextualSpacing/>
        <w:jc w:val="both"/>
        <w:rPr>
          <w:rFonts w:ascii="Times New Roman" w:hAnsi="Times New Roman"/>
          <w:sz w:val="28"/>
          <w:szCs w:val="28"/>
        </w:rPr>
      </w:pPr>
      <w:proofErr w:type="gramStart"/>
      <w:r>
        <w:rPr>
          <w:rFonts w:ascii="Times New Roman" w:hAnsi="Times New Roman"/>
          <w:sz w:val="28"/>
          <w:szCs w:val="28"/>
        </w:rPr>
        <w:t>Проектом</w:t>
      </w:r>
      <w:r w:rsidRPr="00227BED">
        <w:rPr>
          <w:rFonts w:ascii="Times New Roman" w:hAnsi="Times New Roman"/>
          <w:sz w:val="28"/>
          <w:szCs w:val="28"/>
        </w:rPr>
        <w:t xml:space="preserve"> </w:t>
      </w:r>
      <w:r w:rsidR="00EA40F8">
        <w:rPr>
          <w:rFonts w:ascii="Times New Roman" w:hAnsi="Times New Roman"/>
          <w:sz w:val="28"/>
          <w:szCs w:val="28"/>
        </w:rPr>
        <w:t>решения</w:t>
      </w:r>
      <w:r w:rsidRPr="00227BED">
        <w:rPr>
          <w:rFonts w:ascii="Times New Roman" w:hAnsi="Times New Roman"/>
          <w:sz w:val="28"/>
          <w:szCs w:val="28"/>
        </w:rPr>
        <w:t xml:space="preserve"> не изменяются права и обязанности субъектов предпринимательской и инвестиционной деятельности, содержание и порядок реализации полномочий администрации </w:t>
      </w:r>
      <w:r>
        <w:rPr>
          <w:rFonts w:ascii="Times New Roman" w:hAnsi="Times New Roman"/>
          <w:sz w:val="28"/>
          <w:szCs w:val="28"/>
        </w:rPr>
        <w:t xml:space="preserve">Панинского </w:t>
      </w:r>
      <w:r>
        <w:rPr>
          <w:rFonts w:ascii="Times New Roman" w:hAnsi="Times New Roman"/>
          <w:sz w:val="28"/>
          <w:szCs w:val="28"/>
        </w:rPr>
        <w:lastRenderedPageBreak/>
        <w:t>муниципального района</w:t>
      </w:r>
      <w:r w:rsidRPr="00227BED">
        <w:rPr>
          <w:rFonts w:ascii="Times New Roman" w:hAnsi="Times New Roman"/>
          <w:sz w:val="28"/>
          <w:szCs w:val="28"/>
        </w:rPr>
        <w:t xml:space="preserve"> в отношениях с субъектами предпринимательской и инвестиционной деятельности.</w:t>
      </w:r>
      <w:r w:rsidRPr="00C16519">
        <w:rPr>
          <w:rFonts w:ascii="Times New Roman" w:hAnsi="Times New Roman"/>
          <w:sz w:val="28"/>
          <w:szCs w:val="28"/>
        </w:rPr>
        <w:t xml:space="preserve"> </w:t>
      </w:r>
      <w:proofErr w:type="gramEnd"/>
    </w:p>
    <w:p w:rsidR="006422B2" w:rsidRDefault="00B00241" w:rsidP="00941F90">
      <w:pPr>
        <w:spacing w:after="0"/>
        <w:ind w:firstLine="709"/>
        <w:contextualSpacing/>
        <w:jc w:val="both"/>
        <w:rPr>
          <w:rFonts w:ascii="Times New Roman" w:hAnsi="Times New Roman"/>
          <w:sz w:val="28"/>
          <w:szCs w:val="28"/>
        </w:rPr>
      </w:pPr>
      <w:r w:rsidRPr="00002D0D">
        <w:rPr>
          <w:rFonts w:ascii="Times New Roman" w:hAnsi="Times New Roman"/>
          <w:b/>
          <w:sz w:val="28"/>
          <w:szCs w:val="28"/>
        </w:rPr>
        <w:t>б) Сведения о проблеме, на решение которой направлено предлагаемое правовое регулирование, оценка негативных эффектов, порождаемых наличием данной проблемы:</w:t>
      </w:r>
      <w:r w:rsidR="006422B2" w:rsidRPr="006422B2">
        <w:rPr>
          <w:rFonts w:ascii="Times New Roman" w:hAnsi="Times New Roman"/>
          <w:sz w:val="28"/>
          <w:szCs w:val="28"/>
        </w:rPr>
        <w:t xml:space="preserve"> </w:t>
      </w:r>
    </w:p>
    <w:p w:rsidR="001D0836" w:rsidRDefault="001D0836" w:rsidP="001D0836">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Необходимость подготовки проекта решения обоснована требованиями</w:t>
      </w:r>
    </w:p>
    <w:p w:rsidR="001D0836" w:rsidRDefault="001D0836" w:rsidP="001D0836">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статьи 18 Федерального закона от 24.07.2007 № 209-ФЗ «О развитии малого</w:t>
      </w:r>
    </w:p>
    <w:p w:rsidR="001D0836" w:rsidRDefault="001D0836" w:rsidP="001D0836">
      <w:pPr>
        <w:spacing w:after="0"/>
        <w:contextualSpacing/>
        <w:jc w:val="both"/>
        <w:rPr>
          <w:rFonts w:ascii="Times New Roman" w:hAnsi="Times New Roman"/>
          <w:sz w:val="28"/>
          <w:szCs w:val="28"/>
          <w:lang w:eastAsia="ru-RU"/>
        </w:rPr>
      </w:pPr>
      <w:r>
        <w:rPr>
          <w:rFonts w:ascii="Times New Roman" w:hAnsi="Times New Roman"/>
          <w:sz w:val="28"/>
          <w:szCs w:val="28"/>
          <w:lang w:eastAsia="ru-RU"/>
        </w:rPr>
        <w:t>и среднего предпринимательства в Российской Федерации».</w:t>
      </w:r>
    </w:p>
    <w:p w:rsidR="00512470" w:rsidRPr="00512470" w:rsidRDefault="00512470" w:rsidP="00512470">
      <w:pPr>
        <w:spacing w:after="0" w:line="240" w:lineRule="auto"/>
        <w:ind w:firstLine="567"/>
        <w:contextualSpacing/>
        <w:jc w:val="both"/>
        <w:rPr>
          <w:rFonts w:ascii="Times New Roman" w:hAnsi="Times New Roman"/>
          <w:sz w:val="28"/>
          <w:szCs w:val="28"/>
          <w:lang w:eastAsia="ru-RU"/>
        </w:rPr>
      </w:pPr>
      <w:r w:rsidRPr="00512470">
        <w:rPr>
          <w:rFonts w:ascii="Times New Roman" w:hAnsi="Times New Roman"/>
          <w:color w:val="3C3C3C"/>
          <w:sz w:val="28"/>
          <w:szCs w:val="28"/>
        </w:rPr>
        <w:t xml:space="preserve">Имущественная поддержка субъектов малого и среднего предпринимательства  является одним из приоритетных направлений деятельности администрации Панинского муниципального района по развитию малого и среднего бизнеса. </w:t>
      </w:r>
    </w:p>
    <w:p w:rsidR="001D0836" w:rsidRDefault="00B12C12" w:rsidP="001D0836">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Решение</w:t>
      </w:r>
      <w:r w:rsidR="001D0836">
        <w:rPr>
          <w:rFonts w:ascii="Times New Roman" w:hAnsi="Times New Roman"/>
          <w:sz w:val="28"/>
          <w:szCs w:val="28"/>
          <w:lang w:eastAsia="ru-RU"/>
        </w:rPr>
        <w:t xml:space="preserve"> определяет порядок и условия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осуществляющих деятельность на территории Панинского  муниципального района, в виде передачи муниципального имущества, включенного в Перечень (далее Имущество), в аренду, в том числе на долгосрочной основе.</w:t>
      </w:r>
    </w:p>
    <w:p w:rsidR="00946811" w:rsidRPr="00916558" w:rsidRDefault="00946811" w:rsidP="00541C65">
      <w:pPr>
        <w:tabs>
          <w:tab w:val="left" w:pos="7230"/>
        </w:tabs>
        <w:autoSpaceDE w:val="0"/>
        <w:autoSpaceDN w:val="0"/>
        <w:adjustRightInd w:val="0"/>
        <w:ind w:firstLine="709"/>
        <w:jc w:val="both"/>
        <w:rPr>
          <w:rFonts w:ascii="Times New Roman" w:hAnsi="Times New Roman"/>
          <w:b/>
          <w:sz w:val="28"/>
          <w:szCs w:val="28"/>
        </w:rPr>
      </w:pPr>
      <w:r w:rsidRPr="00916558">
        <w:rPr>
          <w:rFonts w:ascii="Times New Roman" w:hAnsi="Times New Roman"/>
          <w:b/>
          <w:sz w:val="28"/>
          <w:szCs w:val="28"/>
        </w:rPr>
        <w:t>в) Сведения о целях предлагаемого правового регулирования и его соответствии нормативным правовым актам Российской Федерации, Воронежской области, органов местного самоуправления Панинского муниципального района Воронежской области, документам стратегического планирования Панинского муниципального района Воронежской области либо указание на инициативный характер разработки проекта НПА:</w:t>
      </w:r>
    </w:p>
    <w:p w:rsidR="005B295A" w:rsidRDefault="005B295A" w:rsidP="005B295A">
      <w:pPr>
        <w:widowControl w:val="0"/>
        <w:autoSpaceDE w:val="0"/>
        <w:autoSpaceDN w:val="0"/>
        <w:spacing w:after="0"/>
        <w:ind w:firstLine="567"/>
        <w:jc w:val="both"/>
        <w:rPr>
          <w:rFonts w:ascii="Times New Roman" w:hAnsi="Times New Roman"/>
          <w:sz w:val="28"/>
          <w:szCs w:val="28"/>
        </w:rPr>
      </w:pPr>
      <w:r w:rsidRPr="001E755A">
        <w:rPr>
          <w:rFonts w:ascii="Times New Roman" w:hAnsi="Times New Roman"/>
          <w:sz w:val="28"/>
          <w:szCs w:val="28"/>
        </w:rPr>
        <w:t xml:space="preserve">Целями </w:t>
      </w:r>
      <w:r w:rsidR="006F1163" w:rsidRPr="001E755A">
        <w:rPr>
          <w:rFonts w:ascii="Times New Roman" w:hAnsi="Times New Roman"/>
          <w:sz w:val="28"/>
          <w:szCs w:val="28"/>
        </w:rPr>
        <w:t>Порядков</w:t>
      </w:r>
      <w:r w:rsidRPr="001E755A">
        <w:rPr>
          <w:rFonts w:ascii="Times New Roman" w:hAnsi="Times New Roman"/>
          <w:sz w:val="28"/>
          <w:szCs w:val="28"/>
        </w:rPr>
        <w:t xml:space="preserve"> </w:t>
      </w:r>
      <w:r w:rsidR="00855D1E" w:rsidRPr="001E755A">
        <w:rPr>
          <w:rFonts w:ascii="Times New Roman" w:hAnsi="Times New Roman"/>
          <w:sz w:val="28"/>
          <w:szCs w:val="28"/>
        </w:rPr>
        <w:t>являются:</w:t>
      </w:r>
    </w:p>
    <w:p w:rsidR="001E755A" w:rsidRPr="001E755A" w:rsidRDefault="001E755A" w:rsidP="005B295A">
      <w:pPr>
        <w:widowControl w:val="0"/>
        <w:autoSpaceDE w:val="0"/>
        <w:autoSpaceDN w:val="0"/>
        <w:spacing w:after="0"/>
        <w:ind w:firstLine="567"/>
        <w:jc w:val="both"/>
        <w:rPr>
          <w:rFonts w:ascii="Times New Roman" w:hAnsi="Times New Roman"/>
          <w:sz w:val="28"/>
          <w:szCs w:val="28"/>
        </w:rPr>
      </w:pPr>
      <w:r w:rsidRPr="001E755A">
        <w:rPr>
          <w:rFonts w:ascii="Times New Roman" w:hAnsi="Times New Roman"/>
          <w:color w:val="3C3C3C"/>
          <w:sz w:val="28"/>
          <w:szCs w:val="28"/>
        </w:rPr>
        <w:t>- стимулирование развития малого и среднего бизнеса на территории Панинского муниципального района Воронежской области  за счет использования имущественного потенциала муниципального образования.</w:t>
      </w:r>
    </w:p>
    <w:p w:rsidR="00855D1E" w:rsidRPr="001E755A" w:rsidRDefault="00855D1E" w:rsidP="00855D1E">
      <w:pPr>
        <w:autoSpaceDE w:val="0"/>
        <w:autoSpaceDN w:val="0"/>
        <w:adjustRightInd w:val="0"/>
        <w:spacing w:after="0"/>
        <w:ind w:firstLine="567"/>
        <w:jc w:val="both"/>
        <w:rPr>
          <w:rFonts w:ascii="Times New Roman" w:hAnsi="Times New Roman"/>
          <w:color w:val="000000"/>
          <w:sz w:val="28"/>
          <w:szCs w:val="28"/>
        </w:rPr>
      </w:pPr>
      <w:r w:rsidRPr="001E755A">
        <w:rPr>
          <w:rFonts w:ascii="Times New Roman" w:hAnsi="Times New Roman"/>
          <w:color w:val="000000"/>
          <w:sz w:val="28"/>
          <w:szCs w:val="28"/>
        </w:rPr>
        <w:t xml:space="preserve">- формирование на территории Панинского муниципального района условий, благоприятных для </w:t>
      </w:r>
      <w:r w:rsidRPr="001E755A">
        <w:rPr>
          <w:rFonts w:ascii="Times New Roman" w:hAnsi="Times New Roman"/>
          <w:sz w:val="28"/>
          <w:szCs w:val="28"/>
        </w:rPr>
        <w:t>привлечения инвестиций в экономику района,</w:t>
      </w:r>
      <w:r w:rsidRPr="001E755A">
        <w:rPr>
          <w:rFonts w:ascii="Times New Roman" w:hAnsi="Times New Roman"/>
          <w:color w:val="000000"/>
          <w:sz w:val="28"/>
          <w:szCs w:val="28"/>
        </w:rPr>
        <w:t xml:space="preserve"> роста инвестиционной активности, развития предпринимательской инициативы,  обеспечивающей устойчивое экономическое развитие и занятости населения Панинского  </w:t>
      </w:r>
      <w:proofErr w:type="gramStart"/>
      <w:r w:rsidRPr="001E755A">
        <w:rPr>
          <w:rFonts w:ascii="Times New Roman" w:hAnsi="Times New Roman"/>
          <w:color w:val="000000"/>
          <w:sz w:val="28"/>
          <w:szCs w:val="28"/>
        </w:rPr>
        <w:t>муниципального</w:t>
      </w:r>
      <w:proofErr w:type="gramEnd"/>
      <w:r w:rsidRPr="001E755A">
        <w:rPr>
          <w:rFonts w:ascii="Times New Roman" w:hAnsi="Times New Roman"/>
          <w:color w:val="000000"/>
          <w:sz w:val="28"/>
          <w:szCs w:val="28"/>
        </w:rPr>
        <w:t xml:space="preserve"> района и повышение уровня жизни населения;</w:t>
      </w:r>
    </w:p>
    <w:p w:rsidR="001E755A" w:rsidRPr="001E755A" w:rsidRDefault="001E755A" w:rsidP="001E755A">
      <w:pPr>
        <w:spacing w:after="0"/>
        <w:ind w:firstLine="709"/>
        <w:jc w:val="both"/>
        <w:rPr>
          <w:rFonts w:ascii="Times New Roman" w:hAnsi="Times New Roman"/>
          <w:sz w:val="28"/>
          <w:szCs w:val="28"/>
        </w:rPr>
      </w:pPr>
      <w:r w:rsidRPr="001E755A">
        <w:rPr>
          <w:rFonts w:ascii="Times New Roman" w:hAnsi="Times New Roman"/>
          <w:sz w:val="28"/>
          <w:szCs w:val="28"/>
        </w:rPr>
        <w:t>-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1E755A" w:rsidRPr="001E755A" w:rsidRDefault="001E755A" w:rsidP="001E755A">
      <w:pPr>
        <w:ind w:firstLine="709"/>
        <w:jc w:val="both"/>
        <w:rPr>
          <w:rFonts w:ascii="Times New Roman" w:hAnsi="Times New Roman"/>
          <w:sz w:val="28"/>
          <w:szCs w:val="28"/>
        </w:rPr>
      </w:pPr>
      <w:r w:rsidRPr="001E755A">
        <w:rPr>
          <w:rFonts w:ascii="Times New Roman" w:hAnsi="Times New Roman"/>
          <w:sz w:val="28"/>
          <w:szCs w:val="28"/>
        </w:rPr>
        <w:t xml:space="preserve">- предоставления имущества, принадлежащего на праве собственности </w:t>
      </w:r>
      <w:proofErr w:type="spellStart"/>
      <w:r w:rsidRPr="001E755A">
        <w:rPr>
          <w:rFonts w:ascii="Times New Roman" w:hAnsi="Times New Roman"/>
          <w:sz w:val="28"/>
          <w:szCs w:val="28"/>
        </w:rPr>
        <w:t>Панинскому</w:t>
      </w:r>
      <w:proofErr w:type="spellEnd"/>
      <w:r w:rsidRPr="001E755A">
        <w:rPr>
          <w:rFonts w:ascii="Times New Roman" w:hAnsi="Times New Roman"/>
          <w:sz w:val="28"/>
          <w:szCs w:val="28"/>
        </w:rPr>
        <w:t xml:space="preserve"> муниципальному району во владение и (или) пользование на долгосрочной основе (в том числе </w:t>
      </w:r>
      <w:proofErr w:type="spellStart"/>
      <w:r w:rsidRPr="001E755A">
        <w:rPr>
          <w:rFonts w:ascii="Times New Roman" w:hAnsi="Times New Roman"/>
          <w:sz w:val="28"/>
          <w:szCs w:val="28"/>
        </w:rPr>
        <w:t>возмездно</w:t>
      </w:r>
      <w:proofErr w:type="spellEnd"/>
      <w:r w:rsidRPr="001E755A">
        <w:rPr>
          <w:rFonts w:ascii="Times New Roman" w:hAnsi="Times New Roman"/>
          <w:sz w:val="28"/>
          <w:szCs w:val="28"/>
        </w:rPr>
        <w:t>, безвозмездно и по льготным ставкам арендной платы) субъектам МСП;</w:t>
      </w:r>
    </w:p>
    <w:p w:rsidR="001E755A" w:rsidRPr="001E755A" w:rsidRDefault="001E755A" w:rsidP="001E755A">
      <w:pPr>
        <w:spacing w:after="0"/>
        <w:ind w:firstLine="709"/>
        <w:jc w:val="both"/>
        <w:rPr>
          <w:rFonts w:ascii="Times New Roman" w:hAnsi="Times New Roman"/>
          <w:sz w:val="28"/>
          <w:szCs w:val="28"/>
        </w:rPr>
      </w:pPr>
      <w:r w:rsidRPr="001E755A">
        <w:rPr>
          <w:rFonts w:ascii="Times New Roman" w:hAnsi="Times New Roman"/>
          <w:sz w:val="28"/>
          <w:szCs w:val="28"/>
        </w:rPr>
        <w:t>- реализации полномочий администрации Панинского муниципального района в сфере оказания имущественной поддержки субъектам малого и среднего предпринимательства</w:t>
      </w:r>
      <w:r>
        <w:rPr>
          <w:rFonts w:ascii="Times New Roman" w:hAnsi="Times New Roman"/>
          <w:sz w:val="28"/>
          <w:szCs w:val="28"/>
        </w:rPr>
        <w:t>;</w:t>
      </w:r>
    </w:p>
    <w:p w:rsidR="001E755A" w:rsidRPr="001E755A" w:rsidRDefault="001E755A" w:rsidP="001E755A">
      <w:pPr>
        <w:ind w:firstLine="709"/>
        <w:jc w:val="both"/>
        <w:rPr>
          <w:rFonts w:ascii="Times New Roman" w:hAnsi="Times New Roman"/>
          <w:sz w:val="28"/>
          <w:szCs w:val="28"/>
        </w:rPr>
      </w:pPr>
      <w:r w:rsidRPr="001E755A">
        <w:rPr>
          <w:rFonts w:ascii="Times New Roman" w:hAnsi="Times New Roman"/>
          <w:sz w:val="28"/>
          <w:szCs w:val="28"/>
        </w:rPr>
        <w:t xml:space="preserve">- повышения эффективности управления муниципальным имуществом, </w:t>
      </w:r>
      <w:proofErr w:type="gramStart"/>
      <w:r w:rsidRPr="001E755A">
        <w:rPr>
          <w:rFonts w:ascii="Times New Roman" w:hAnsi="Times New Roman"/>
          <w:sz w:val="28"/>
          <w:szCs w:val="28"/>
        </w:rPr>
        <w:t>находящимся</w:t>
      </w:r>
      <w:proofErr w:type="gramEnd"/>
      <w:r w:rsidRPr="001E755A">
        <w:rPr>
          <w:rFonts w:ascii="Times New Roman" w:hAnsi="Times New Roman"/>
          <w:sz w:val="28"/>
          <w:szCs w:val="28"/>
        </w:rPr>
        <w:t xml:space="preserve"> в собственности Панинского муниципального района, стимулирования развития малого и среднего предпринимательства на территории Панинского муниципального района.</w:t>
      </w:r>
    </w:p>
    <w:p w:rsidR="00B12C12" w:rsidRDefault="00946811" w:rsidP="00B12C12">
      <w:pPr>
        <w:autoSpaceDE w:val="0"/>
        <w:autoSpaceDN w:val="0"/>
        <w:adjustRightInd w:val="0"/>
        <w:spacing w:after="0" w:line="240" w:lineRule="auto"/>
        <w:ind w:firstLine="567"/>
        <w:jc w:val="both"/>
        <w:rPr>
          <w:rFonts w:ascii="Times New Roman" w:hAnsi="Times New Roman"/>
          <w:sz w:val="28"/>
          <w:szCs w:val="28"/>
          <w:lang w:eastAsia="ru-RU"/>
        </w:rPr>
      </w:pPr>
      <w:proofErr w:type="gramStart"/>
      <w:r w:rsidRPr="00031EDD">
        <w:rPr>
          <w:rFonts w:ascii="Times New Roman" w:hAnsi="Times New Roman"/>
          <w:sz w:val="28"/>
          <w:szCs w:val="28"/>
        </w:rPr>
        <w:t xml:space="preserve">Настоящее </w:t>
      </w:r>
      <w:r w:rsidR="00B12C12">
        <w:rPr>
          <w:rFonts w:ascii="Times New Roman" w:hAnsi="Times New Roman"/>
          <w:sz w:val="28"/>
          <w:szCs w:val="28"/>
        </w:rPr>
        <w:t xml:space="preserve">решение </w:t>
      </w:r>
      <w:r w:rsidRPr="00031EDD">
        <w:rPr>
          <w:rFonts w:ascii="Times New Roman" w:hAnsi="Times New Roman"/>
          <w:sz w:val="28"/>
          <w:szCs w:val="28"/>
        </w:rPr>
        <w:t xml:space="preserve"> разработано в соответствии с </w:t>
      </w:r>
      <w:r w:rsidR="00B12C12">
        <w:rPr>
          <w:rFonts w:ascii="Times New Roman" w:hAnsi="Times New Roman"/>
          <w:sz w:val="28"/>
          <w:szCs w:val="28"/>
        </w:rPr>
        <w:t xml:space="preserve">Земельным кодексом Российской Федерации, </w:t>
      </w:r>
      <w:r w:rsidR="00B12C12">
        <w:rPr>
          <w:rFonts w:ascii="Times New Roman" w:hAnsi="Times New Roman"/>
          <w:sz w:val="28"/>
          <w:szCs w:val="28"/>
          <w:lang w:eastAsia="ru-RU"/>
        </w:rPr>
        <w:t xml:space="preserve">Федерального закона от 24.07.2007 № 209-ФЗ «О развитии малого и среднего предпринимательства в Российской Федерации», </w:t>
      </w:r>
      <w:r w:rsidR="00B12C12" w:rsidRPr="00F3264B">
        <w:rPr>
          <w:rFonts w:ascii="Times New Roman" w:hAnsi="Times New Roman"/>
          <w:sz w:val="28"/>
          <w:szCs w:val="28"/>
        </w:rPr>
        <w:t>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proofErr w:type="gramEnd"/>
      <w:r w:rsidR="00B12C12" w:rsidRPr="00F3264B">
        <w:rPr>
          <w:rFonts w:ascii="Times New Roman" w:hAnsi="Times New Roman"/>
          <w:sz w:val="28"/>
          <w:szCs w:val="28"/>
        </w:rPr>
        <w:t xml:space="preserve"> Российской Федерации»</w:t>
      </w:r>
      <w:r w:rsidR="00B12C12">
        <w:rPr>
          <w:rFonts w:ascii="Times New Roman" w:hAnsi="Times New Roman"/>
          <w:sz w:val="28"/>
          <w:szCs w:val="28"/>
          <w:lang w:eastAsia="ru-RU"/>
        </w:rPr>
        <w:t>.</w:t>
      </w:r>
    </w:p>
    <w:p w:rsidR="001C3946" w:rsidRPr="001C3946" w:rsidRDefault="001C3946" w:rsidP="00B12C12">
      <w:pPr>
        <w:autoSpaceDE w:val="0"/>
        <w:autoSpaceDN w:val="0"/>
        <w:adjustRightInd w:val="0"/>
        <w:spacing w:after="0" w:line="240" w:lineRule="auto"/>
        <w:ind w:firstLine="567"/>
        <w:jc w:val="both"/>
        <w:rPr>
          <w:rFonts w:ascii="Times New Roman" w:hAnsi="Times New Roman"/>
          <w:sz w:val="28"/>
          <w:szCs w:val="28"/>
          <w:lang w:eastAsia="ru-RU"/>
        </w:rPr>
      </w:pPr>
      <w:r w:rsidRPr="001C3946">
        <w:rPr>
          <w:rFonts w:ascii="Times New Roman" w:hAnsi="Times New Roman"/>
          <w:sz w:val="28"/>
          <w:szCs w:val="28"/>
        </w:rPr>
        <w:t>Данный проект решения разработан с учетом типовой формы порядка формирования, ведения и обязательного опубликования Перечня муниципального имущества предназначенного для передачи во владение и (или) в пользование субъектам малого и среднего предпринимательства на долгосрочной основе, разработанный АО «Корпорацией МСП».</w:t>
      </w:r>
    </w:p>
    <w:p w:rsidR="00814FA8" w:rsidRPr="00916558" w:rsidRDefault="00D31085" w:rsidP="00B12C12">
      <w:pPr>
        <w:tabs>
          <w:tab w:val="left" w:pos="7230"/>
        </w:tabs>
        <w:autoSpaceDE w:val="0"/>
        <w:autoSpaceDN w:val="0"/>
        <w:adjustRightInd w:val="0"/>
        <w:spacing w:after="0"/>
        <w:ind w:firstLine="567"/>
        <w:jc w:val="both"/>
        <w:rPr>
          <w:rFonts w:ascii="Times New Roman" w:hAnsi="Times New Roman"/>
          <w:b/>
          <w:sz w:val="28"/>
          <w:szCs w:val="28"/>
        </w:rPr>
      </w:pPr>
      <w:r w:rsidRPr="00916558">
        <w:rPr>
          <w:rFonts w:ascii="Times New Roman" w:hAnsi="Times New Roman"/>
          <w:b/>
          <w:sz w:val="28"/>
          <w:szCs w:val="28"/>
        </w:rPr>
        <w:t>г) О</w:t>
      </w:r>
      <w:r w:rsidR="00814FA8" w:rsidRPr="00916558">
        <w:rPr>
          <w:rFonts w:ascii="Times New Roman" w:hAnsi="Times New Roman"/>
          <w:b/>
          <w:sz w:val="28"/>
          <w:szCs w:val="28"/>
        </w:rPr>
        <w:t>писание рассмотренных альтернативных вариантов регулирования (способы, необходимые мероприятия, результат оценки последствий):</w:t>
      </w:r>
    </w:p>
    <w:p w:rsidR="00814FA8" w:rsidRPr="00916558" w:rsidRDefault="00814FA8" w:rsidP="009D1822">
      <w:pPr>
        <w:widowControl w:val="0"/>
        <w:tabs>
          <w:tab w:val="left" w:pos="1418"/>
        </w:tabs>
        <w:spacing w:after="0"/>
        <w:ind w:left="709" w:right="-2"/>
        <w:contextualSpacing/>
        <w:jc w:val="both"/>
        <w:rPr>
          <w:rFonts w:ascii="Times New Roman" w:hAnsi="Times New Roman"/>
          <w:sz w:val="28"/>
          <w:szCs w:val="28"/>
        </w:rPr>
      </w:pPr>
      <w:r w:rsidRPr="00916558">
        <w:rPr>
          <w:rFonts w:ascii="Times New Roman" w:hAnsi="Times New Roman"/>
          <w:sz w:val="28"/>
          <w:szCs w:val="28"/>
        </w:rPr>
        <w:t xml:space="preserve">Альтернативных вариантов регулирования не имеется. </w:t>
      </w:r>
    </w:p>
    <w:p w:rsidR="00814FA8" w:rsidRPr="00916558" w:rsidRDefault="00D31085" w:rsidP="00941F90">
      <w:pPr>
        <w:autoSpaceDE w:val="0"/>
        <w:autoSpaceDN w:val="0"/>
        <w:adjustRightInd w:val="0"/>
        <w:spacing w:after="0"/>
        <w:ind w:firstLine="540"/>
        <w:jc w:val="both"/>
        <w:rPr>
          <w:rFonts w:ascii="Times New Roman" w:hAnsi="Times New Roman"/>
          <w:b/>
          <w:sz w:val="28"/>
          <w:szCs w:val="28"/>
        </w:rPr>
      </w:pPr>
      <w:proofErr w:type="spellStart"/>
      <w:r w:rsidRPr="00916558">
        <w:rPr>
          <w:rFonts w:ascii="Times New Roman" w:hAnsi="Times New Roman"/>
          <w:b/>
          <w:sz w:val="28"/>
          <w:szCs w:val="28"/>
        </w:rPr>
        <w:t>д</w:t>
      </w:r>
      <w:proofErr w:type="spellEnd"/>
      <w:r w:rsidRPr="00916558">
        <w:rPr>
          <w:rFonts w:ascii="Times New Roman" w:hAnsi="Times New Roman"/>
          <w:b/>
          <w:sz w:val="28"/>
          <w:szCs w:val="28"/>
        </w:rPr>
        <w:t>) С</w:t>
      </w:r>
      <w:r w:rsidR="00814FA8" w:rsidRPr="00916558">
        <w:rPr>
          <w:rFonts w:ascii="Times New Roman" w:hAnsi="Times New Roman"/>
          <w:b/>
          <w:sz w:val="28"/>
          <w:szCs w:val="28"/>
        </w:rPr>
        <w:t>ведения о планируемых сроках вступления в силу НПА и о необходимости установления переходного периода:</w:t>
      </w:r>
    </w:p>
    <w:p w:rsidR="00814FA8" w:rsidRPr="00916558" w:rsidRDefault="00814FA8" w:rsidP="009D1822">
      <w:pPr>
        <w:pStyle w:val="a5"/>
        <w:spacing w:after="0"/>
        <w:ind w:left="0" w:firstLine="567"/>
        <w:jc w:val="both"/>
        <w:rPr>
          <w:rFonts w:ascii="Times New Roman" w:hAnsi="Times New Roman"/>
          <w:sz w:val="28"/>
          <w:szCs w:val="28"/>
        </w:rPr>
      </w:pPr>
      <w:r w:rsidRPr="00916558">
        <w:rPr>
          <w:rFonts w:ascii="Times New Roman" w:hAnsi="Times New Roman"/>
          <w:sz w:val="28"/>
          <w:szCs w:val="28"/>
        </w:rPr>
        <w:t xml:space="preserve">Настоящее </w:t>
      </w:r>
      <w:r w:rsidR="00D26257">
        <w:rPr>
          <w:rFonts w:ascii="Times New Roman" w:hAnsi="Times New Roman"/>
          <w:sz w:val="28"/>
          <w:szCs w:val="28"/>
        </w:rPr>
        <w:t>решение</w:t>
      </w:r>
      <w:r w:rsidRPr="00916558">
        <w:rPr>
          <w:rFonts w:ascii="Times New Roman" w:hAnsi="Times New Roman"/>
          <w:sz w:val="28"/>
          <w:szCs w:val="28"/>
        </w:rPr>
        <w:t xml:space="preserve"> вступает в силу со дня его официального опубликования в официальном печатном периодическом издании Панинского муниципального района «Панинский муниципальный вестник». </w:t>
      </w:r>
    </w:p>
    <w:p w:rsidR="00814FA8" w:rsidRPr="00916558" w:rsidRDefault="00D31085" w:rsidP="00941F90">
      <w:pPr>
        <w:autoSpaceDE w:val="0"/>
        <w:autoSpaceDN w:val="0"/>
        <w:adjustRightInd w:val="0"/>
        <w:spacing w:after="0"/>
        <w:ind w:firstLine="540"/>
        <w:jc w:val="both"/>
        <w:rPr>
          <w:rFonts w:ascii="Times New Roman" w:hAnsi="Times New Roman"/>
          <w:b/>
          <w:sz w:val="28"/>
          <w:szCs w:val="28"/>
        </w:rPr>
      </w:pPr>
      <w:r w:rsidRPr="00916558">
        <w:rPr>
          <w:rFonts w:ascii="Times New Roman" w:hAnsi="Times New Roman"/>
          <w:b/>
          <w:sz w:val="28"/>
          <w:szCs w:val="28"/>
        </w:rPr>
        <w:t>е) О</w:t>
      </w:r>
      <w:r w:rsidR="00814FA8" w:rsidRPr="00916558">
        <w:rPr>
          <w:rFonts w:ascii="Times New Roman" w:hAnsi="Times New Roman"/>
          <w:b/>
          <w:sz w:val="28"/>
          <w:szCs w:val="28"/>
        </w:rPr>
        <w:t>писание основных групп субъектов предпринимательской и инвестиционной деятельности, интересы которых будут затронуты предлагаемым правовым регулированием:</w:t>
      </w:r>
    </w:p>
    <w:p w:rsidR="00814FA8" w:rsidRPr="00916558" w:rsidRDefault="00814FA8" w:rsidP="006F2AA8">
      <w:pPr>
        <w:autoSpaceDE w:val="0"/>
        <w:autoSpaceDN w:val="0"/>
        <w:adjustRightInd w:val="0"/>
        <w:spacing w:after="0"/>
        <w:ind w:firstLine="540"/>
        <w:jc w:val="both"/>
        <w:rPr>
          <w:rFonts w:ascii="Times New Roman" w:hAnsi="Times New Roman"/>
          <w:sz w:val="28"/>
          <w:szCs w:val="28"/>
        </w:rPr>
      </w:pPr>
      <w:r w:rsidRPr="00916558">
        <w:rPr>
          <w:rFonts w:ascii="Times New Roman" w:hAnsi="Times New Roman"/>
          <w:sz w:val="28"/>
          <w:szCs w:val="28"/>
        </w:rPr>
        <w:t xml:space="preserve">Юридические лица, индивидуальные предприниматели, осуществляющие </w:t>
      </w:r>
      <w:r w:rsidR="00916558" w:rsidRPr="00916558">
        <w:rPr>
          <w:rFonts w:ascii="Times New Roman" w:hAnsi="Times New Roman"/>
          <w:sz w:val="28"/>
          <w:szCs w:val="28"/>
        </w:rPr>
        <w:t>хозяйственную</w:t>
      </w:r>
      <w:r w:rsidRPr="00916558">
        <w:rPr>
          <w:rFonts w:ascii="Times New Roman" w:hAnsi="Times New Roman"/>
          <w:sz w:val="28"/>
          <w:szCs w:val="28"/>
        </w:rPr>
        <w:t xml:space="preserve"> деятельность на территории Панинского муниципального района Воронежской области.</w:t>
      </w:r>
    </w:p>
    <w:p w:rsidR="00814FA8" w:rsidRPr="009F47A2" w:rsidRDefault="00D31085" w:rsidP="00941F90">
      <w:pPr>
        <w:autoSpaceDE w:val="0"/>
        <w:autoSpaceDN w:val="0"/>
        <w:adjustRightInd w:val="0"/>
        <w:spacing w:after="0"/>
        <w:ind w:firstLine="540"/>
        <w:jc w:val="both"/>
        <w:rPr>
          <w:rFonts w:ascii="Times New Roman" w:hAnsi="Times New Roman"/>
          <w:b/>
          <w:sz w:val="28"/>
          <w:szCs w:val="28"/>
        </w:rPr>
      </w:pPr>
      <w:r w:rsidRPr="009F47A2">
        <w:rPr>
          <w:rFonts w:ascii="Times New Roman" w:hAnsi="Times New Roman"/>
          <w:b/>
          <w:sz w:val="28"/>
          <w:szCs w:val="28"/>
        </w:rPr>
        <w:t>ж) О</w:t>
      </w:r>
      <w:r w:rsidR="00814FA8" w:rsidRPr="009F47A2">
        <w:rPr>
          <w:rFonts w:ascii="Times New Roman" w:hAnsi="Times New Roman"/>
          <w:b/>
          <w:sz w:val="28"/>
          <w:szCs w:val="28"/>
        </w:rPr>
        <w:t>ценка необходимости применения исключений по введению правового регулирования в отношении отдельных групп лиц с соответствующим обоснованием:</w:t>
      </w:r>
    </w:p>
    <w:p w:rsidR="00814FA8" w:rsidRPr="00031EDD" w:rsidRDefault="00031EDD" w:rsidP="00031EDD">
      <w:pPr>
        <w:pStyle w:val="ConsPlusNormal"/>
        <w:spacing w:line="276" w:lineRule="auto"/>
        <w:ind w:firstLine="709"/>
        <w:contextualSpacing/>
        <w:jc w:val="both"/>
        <w:rPr>
          <w:rFonts w:ascii="Times New Roman" w:hAnsi="Times New Roman" w:cs="Times New Roman"/>
          <w:sz w:val="28"/>
          <w:szCs w:val="28"/>
          <w:highlight w:val="yellow"/>
        </w:rPr>
      </w:pPr>
      <w:r w:rsidRPr="00031EDD">
        <w:rPr>
          <w:rFonts w:ascii="Times New Roman" w:hAnsi="Times New Roman" w:cs="Times New Roman"/>
          <w:sz w:val="28"/>
          <w:szCs w:val="28"/>
        </w:rPr>
        <w:t xml:space="preserve">Необходимость развития и поддержки малого и среднего бизнеса является одним из приоритетов развития Панинского муниципального района.   </w:t>
      </w:r>
      <w:r>
        <w:rPr>
          <w:rFonts w:ascii="Times New Roman" w:hAnsi="Times New Roman" w:cs="Times New Roman"/>
          <w:sz w:val="28"/>
          <w:szCs w:val="28"/>
        </w:rPr>
        <w:t>М</w:t>
      </w:r>
      <w:r w:rsidRPr="00031EDD">
        <w:rPr>
          <w:rFonts w:ascii="Times New Roman" w:hAnsi="Times New Roman" w:cs="Times New Roman"/>
          <w:sz w:val="28"/>
          <w:szCs w:val="28"/>
        </w:rPr>
        <w:t>униципальн</w:t>
      </w:r>
      <w:r>
        <w:rPr>
          <w:rFonts w:ascii="Times New Roman" w:hAnsi="Times New Roman" w:cs="Times New Roman"/>
          <w:sz w:val="28"/>
          <w:szCs w:val="28"/>
        </w:rPr>
        <w:t>ая</w:t>
      </w:r>
      <w:r w:rsidRPr="00031EDD">
        <w:rPr>
          <w:rFonts w:ascii="Times New Roman" w:hAnsi="Times New Roman" w:cs="Times New Roman"/>
          <w:sz w:val="28"/>
          <w:szCs w:val="28"/>
        </w:rPr>
        <w:t xml:space="preserve"> программ</w:t>
      </w:r>
      <w:r>
        <w:rPr>
          <w:rFonts w:ascii="Times New Roman" w:hAnsi="Times New Roman" w:cs="Times New Roman"/>
          <w:sz w:val="28"/>
          <w:szCs w:val="28"/>
        </w:rPr>
        <w:t>а</w:t>
      </w:r>
      <w:r w:rsidRPr="00031EDD">
        <w:rPr>
          <w:rFonts w:ascii="Times New Roman" w:hAnsi="Times New Roman" w:cs="Times New Roman"/>
          <w:sz w:val="28"/>
          <w:szCs w:val="28"/>
        </w:rPr>
        <w:t xml:space="preserve"> «Экономическое развитие и инновационная экономика» Панинского </w:t>
      </w:r>
      <w:proofErr w:type="gramStart"/>
      <w:r w:rsidRPr="00031EDD">
        <w:rPr>
          <w:rFonts w:ascii="Times New Roman" w:hAnsi="Times New Roman" w:cs="Times New Roman"/>
          <w:sz w:val="28"/>
          <w:szCs w:val="28"/>
        </w:rPr>
        <w:t>муниципального</w:t>
      </w:r>
      <w:proofErr w:type="gramEnd"/>
      <w:r w:rsidRPr="00031EDD">
        <w:rPr>
          <w:rFonts w:ascii="Times New Roman" w:hAnsi="Times New Roman" w:cs="Times New Roman"/>
          <w:sz w:val="28"/>
          <w:szCs w:val="28"/>
        </w:rPr>
        <w:t xml:space="preserve"> района Воронежской области» </w:t>
      </w:r>
      <w:r w:rsidR="00916558" w:rsidRPr="00031EDD">
        <w:rPr>
          <w:rFonts w:ascii="Times New Roman" w:hAnsi="Times New Roman" w:cs="Times New Roman"/>
          <w:sz w:val="28"/>
          <w:szCs w:val="28"/>
        </w:rPr>
        <w:t xml:space="preserve"> </w:t>
      </w:r>
      <w:r w:rsidR="006F2AA8" w:rsidRPr="00031EDD">
        <w:rPr>
          <w:rFonts w:ascii="Times New Roman" w:hAnsi="Times New Roman" w:cs="Times New Roman"/>
          <w:sz w:val="28"/>
          <w:szCs w:val="28"/>
        </w:rPr>
        <w:t xml:space="preserve"> направлен</w:t>
      </w:r>
      <w:r w:rsidRPr="00031EDD">
        <w:rPr>
          <w:rFonts w:ascii="Times New Roman" w:hAnsi="Times New Roman" w:cs="Times New Roman"/>
          <w:sz w:val="28"/>
          <w:szCs w:val="28"/>
        </w:rPr>
        <w:t>а</w:t>
      </w:r>
      <w:r w:rsidR="006F2AA8" w:rsidRPr="00031EDD">
        <w:rPr>
          <w:rFonts w:ascii="Times New Roman" w:hAnsi="Times New Roman" w:cs="Times New Roman"/>
          <w:sz w:val="28"/>
          <w:szCs w:val="28"/>
        </w:rPr>
        <w:t xml:space="preserve"> на </w:t>
      </w:r>
      <w:r w:rsidRPr="00031EDD">
        <w:rPr>
          <w:rStyle w:val="FontStyle14"/>
          <w:sz w:val="28"/>
          <w:szCs w:val="28"/>
        </w:rPr>
        <w:t>получение мер имущественной, поддержки субъектов предпринимательства.</w:t>
      </w:r>
    </w:p>
    <w:p w:rsidR="00814FA8" w:rsidRPr="00916558" w:rsidRDefault="00D31085" w:rsidP="00941F90">
      <w:pPr>
        <w:autoSpaceDE w:val="0"/>
        <w:autoSpaceDN w:val="0"/>
        <w:adjustRightInd w:val="0"/>
        <w:spacing w:after="0"/>
        <w:ind w:firstLine="540"/>
        <w:jc w:val="both"/>
        <w:rPr>
          <w:rFonts w:ascii="Times New Roman" w:hAnsi="Times New Roman"/>
          <w:b/>
          <w:sz w:val="28"/>
          <w:szCs w:val="28"/>
        </w:rPr>
      </w:pPr>
      <w:proofErr w:type="spellStart"/>
      <w:r w:rsidRPr="00916558">
        <w:rPr>
          <w:rFonts w:ascii="Times New Roman" w:hAnsi="Times New Roman"/>
          <w:b/>
          <w:sz w:val="28"/>
          <w:szCs w:val="28"/>
        </w:rPr>
        <w:t>з</w:t>
      </w:r>
      <w:proofErr w:type="spellEnd"/>
      <w:r w:rsidRPr="00916558">
        <w:rPr>
          <w:rFonts w:ascii="Times New Roman" w:hAnsi="Times New Roman"/>
          <w:b/>
          <w:sz w:val="28"/>
          <w:szCs w:val="28"/>
        </w:rPr>
        <w:t>)</w:t>
      </w:r>
      <w:r w:rsidRPr="00916558">
        <w:t xml:space="preserve"> </w:t>
      </w:r>
      <w:r w:rsidRPr="00916558">
        <w:rPr>
          <w:rFonts w:ascii="Times New Roman" w:hAnsi="Times New Roman"/>
          <w:b/>
          <w:sz w:val="28"/>
          <w:szCs w:val="28"/>
        </w:rPr>
        <w:t>Оценка расходов бюджета Панинского муниципального района Воронежской области, необходимых для реализации предлагаемого правового регулирования:</w:t>
      </w:r>
    </w:p>
    <w:p w:rsidR="00D31085" w:rsidRPr="00916558" w:rsidRDefault="00D31085" w:rsidP="00A70C94">
      <w:pPr>
        <w:pStyle w:val="ConsPlusNormal"/>
        <w:spacing w:line="276" w:lineRule="auto"/>
        <w:ind w:firstLine="709"/>
        <w:contextualSpacing/>
        <w:jc w:val="both"/>
        <w:rPr>
          <w:rFonts w:ascii="Times New Roman" w:hAnsi="Times New Roman"/>
          <w:sz w:val="28"/>
          <w:szCs w:val="28"/>
        </w:rPr>
      </w:pPr>
      <w:r w:rsidRPr="00916558">
        <w:rPr>
          <w:rFonts w:ascii="Times New Roman" w:hAnsi="Times New Roman"/>
          <w:sz w:val="28"/>
          <w:szCs w:val="28"/>
        </w:rPr>
        <w:t xml:space="preserve">Принятие проекта </w:t>
      </w:r>
      <w:r w:rsidR="00D26257">
        <w:rPr>
          <w:rFonts w:ascii="Times New Roman" w:hAnsi="Times New Roman"/>
          <w:sz w:val="28"/>
          <w:szCs w:val="28"/>
        </w:rPr>
        <w:t>решения</w:t>
      </w:r>
      <w:r w:rsidRPr="00916558">
        <w:rPr>
          <w:rFonts w:ascii="Times New Roman" w:hAnsi="Times New Roman"/>
          <w:sz w:val="28"/>
          <w:szCs w:val="28"/>
        </w:rPr>
        <w:t xml:space="preserve"> не потребует увеличения расходов бюджета Панинского муниципального района Воронежской области.</w:t>
      </w:r>
    </w:p>
    <w:p w:rsidR="00D31085" w:rsidRPr="00916558" w:rsidRDefault="00A70C94" w:rsidP="00941F90">
      <w:pPr>
        <w:autoSpaceDE w:val="0"/>
        <w:autoSpaceDN w:val="0"/>
        <w:adjustRightInd w:val="0"/>
        <w:spacing w:after="0"/>
        <w:ind w:firstLine="540"/>
        <w:jc w:val="both"/>
        <w:rPr>
          <w:rFonts w:ascii="Times New Roman" w:hAnsi="Times New Roman"/>
          <w:b/>
          <w:sz w:val="28"/>
          <w:szCs w:val="28"/>
        </w:rPr>
      </w:pPr>
      <w:r w:rsidRPr="00916558">
        <w:rPr>
          <w:rFonts w:ascii="Times New Roman" w:hAnsi="Times New Roman"/>
          <w:b/>
          <w:sz w:val="28"/>
          <w:szCs w:val="28"/>
        </w:rPr>
        <w:t>и) О</w:t>
      </w:r>
      <w:r w:rsidR="00D31085" w:rsidRPr="00916558">
        <w:rPr>
          <w:rFonts w:ascii="Times New Roman" w:hAnsi="Times New Roman"/>
          <w:b/>
          <w:sz w:val="28"/>
          <w:szCs w:val="28"/>
        </w:rPr>
        <w:t>ценка изменений расходов субъектов предпринимательской и инвестиционной деятельности на осуществление такой деятельности, связанных с необходимостью соблюдения обязанностей (запретов, ограничений), возлагаемых на них или изменяемых предлагаемым правовым регулированием:</w:t>
      </w:r>
    </w:p>
    <w:p w:rsidR="00D31085" w:rsidRPr="00916558" w:rsidRDefault="00941F90" w:rsidP="00A70C94">
      <w:pPr>
        <w:pStyle w:val="ConsPlusNormal"/>
        <w:spacing w:line="276" w:lineRule="auto"/>
        <w:ind w:firstLine="709"/>
        <w:contextualSpacing/>
        <w:jc w:val="both"/>
        <w:rPr>
          <w:rFonts w:ascii="Times New Roman" w:hAnsi="Times New Roman"/>
          <w:sz w:val="28"/>
          <w:szCs w:val="28"/>
        </w:rPr>
      </w:pPr>
      <w:r w:rsidRPr="00916558">
        <w:rPr>
          <w:rFonts w:ascii="Times New Roman" w:hAnsi="Times New Roman"/>
          <w:sz w:val="28"/>
          <w:szCs w:val="28"/>
        </w:rPr>
        <w:t xml:space="preserve">Принятие проекта </w:t>
      </w:r>
      <w:r w:rsidR="00D26257">
        <w:rPr>
          <w:rFonts w:ascii="Times New Roman" w:hAnsi="Times New Roman"/>
          <w:sz w:val="28"/>
          <w:szCs w:val="28"/>
        </w:rPr>
        <w:t>решения</w:t>
      </w:r>
      <w:r w:rsidRPr="00916558">
        <w:rPr>
          <w:rFonts w:ascii="Times New Roman" w:hAnsi="Times New Roman"/>
          <w:sz w:val="28"/>
          <w:szCs w:val="28"/>
        </w:rPr>
        <w:t xml:space="preserve"> не приведет к образованию дополнительных расходов у субъектов </w:t>
      </w:r>
      <w:proofErr w:type="gramStart"/>
      <w:r w:rsidRPr="00916558">
        <w:rPr>
          <w:rFonts w:ascii="Times New Roman" w:hAnsi="Times New Roman"/>
          <w:sz w:val="28"/>
          <w:szCs w:val="28"/>
        </w:rPr>
        <w:t>предпринимательской</w:t>
      </w:r>
      <w:proofErr w:type="gramEnd"/>
      <w:r w:rsidRPr="00916558">
        <w:rPr>
          <w:rFonts w:ascii="Times New Roman" w:hAnsi="Times New Roman"/>
          <w:sz w:val="28"/>
          <w:szCs w:val="28"/>
        </w:rPr>
        <w:t xml:space="preserve"> и инвестиционной деятельности. </w:t>
      </w:r>
    </w:p>
    <w:p w:rsidR="00941F90" w:rsidRPr="00916558" w:rsidRDefault="00941F90" w:rsidP="00941F90">
      <w:pPr>
        <w:autoSpaceDE w:val="0"/>
        <w:autoSpaceDN w:val="0"/>
        <w:adjustRightInd w:val="0"/>
        <w:spacing w:after="0"/>
        <w:ind w:firstLine="540"/>
        <w:jc w:val="both"/>
        <w:rPr>
          <w:rFonts w:ascii="Times New Roman" w:hAnsi="Times New Roman"/>
          <w:b/>
          <w:sz w:val="28"/>
          <w:szCs w:val="28"/>
        </w:rPr>
      </w:pPr>
      <w:r w:rsidRPr="00916558">
        <w:rPr>
          <w:rFonts w:ascii="Times New Roman" w:hAnsi="Times New Roman"/>
          <w:b/>
          <w:sz w:val="28"/>
          <w:szCs w:val="28"/>
        </w:rPr>
        <w:t>к) оценка рисков невозможности решения проблемы предложенным способом, оценка рисков непредвиденных негативных последствий:</w:t>
      </w:r>
    </w:p>
    <w:p w:rsidR="00EB40EA" w:rsidRPr="00EB40EA" w:rsidRDefault="00EB40EA" w:rsidP="00EB40EA">
      <w:pPr>
        <w:pStyle w:val="ConsPlusNormal"/>
        <w:ind w:firstLine="709"/>
        <w:jc w:val="both"/>
        <w:rPr>
          <w:rFonts w:ascii="Times New Roman" w:hAnsi="Times New Roman" w:cs="Times New Roman"/>
          <w:sz w:val="28"/>
          <w:szCs w:val="28"/>
        </w:rPr>
      </w:pPr>
      <w:r w:rsidRPr="00EB40EA">
        <w:rPr>
          <w:rFonts w:ascii="Times New Roman" w:hAnsi="Times New Roman" w:cs="Times New Roman"/>
          <w:sz w:val="28"/>
          <w:szCs w:val="28"/>
        </w:rPr>
        <w:t xml:space="preserve">К рискам реализации </w:t>
      </w:r>
      <w:r w:rsidR="00D26257">
        <w:rPr>
          <w:rFonts w:ascii="Times New Roman" w:hAnsi="Times New Roman" w:cs="Times New Roman"/>
          <w:sz w:val="28"/>
          <w:szCs w:val="28"/>
        </w:rPr>
        <w:t xml:space="preserve">решения </w:t>
      </w:r>
      <w:r w:rsidRPr="00EB40EA">
        <w:rPr>
          <w:rFonts w:ascii="Times New Roman" w:hAnsi="Times New Roman" w:cs="Times New Roman"/>
          <w:sz w:val="28"/>
          <w:szCs w:val="28"/>
        </w:rPr>
        <w:t>следует отнести:</w:t>
      </w:r>
    </w:p>
    <w:p w:rsidR="00EB40EA" w:rsidRPr="00EB40EA" w:rsidRDefault="00EB40EA" w:rsidP="00EB40EA">
      <w:pPr>
        <w:pStyle w:val="ConsPlusNormal"/>
        <w:ind w:firstLine="709"/>
        <w:jc w:val="both"/>
        <w:rPr>
          <w:rFonts w:ascii="Times New Roman" w:hAnsi="Times New Roman" w:cs="Times New Roman"/>
          <w:sz w:val="28"/>
          <w:szCs w:val="28"/>
        </w:rPr>
      </w:pPr>
      <w:r w:rsidRPr="00EB40EA">
        <w:rPr>
          <w:rFonts w:ascii="Times New Roman" w:hAnsi="Times New Roman" w:cs="Times New Roman"/>
          <w:sz w:val="28"/>
          <w:szCs w:val="28"/>
        </w:rPr>
        <w:t>- институционально-правовые риски, связанные с отсутствием законодательного регулирования</w:t>
      </w:r>
      <w:proofErr w:type="gramStart"/>
      <w:r w:rsidRPr="00EB40EA">
        <w:rPr>
          <w:rFonts w:ascii="Times New Roman" w:hAnsi="Times New Roman" w:cs="Times New Roman"/>
          <w:sz w:val="28"/>
          <w:szCs w:val="28"/>
        </w:rPr>
        <w:t xml:space="preserve"> ;</w:t>
      </w:r>
      <w:proofErr w:type="gramEnd"/>
    </w:p>
    <w:p w:rsidR="00EB40EA" w:rsidRPr="00EB40EA" w:rsidRDefault="00EB40EA" w:rsidP="00EB40EA">
      <w:pPr>
        <w:pStyle w:val="ConsPlusNormal"/>
        <w:ind w:firstLine="709"/>
        <w:jc w:val="both"/>
        <w:rPr>
          <w:rFonts w:ascii="Times New Roman" w:hAnsi="Times New Roman" w:cs="Times New Roman"/>
          <w:sz w:val="28"/>
          <w:szCs w:val="28"/>
        </w:rPr>
      </w:pPr>
      <w:r w:rsidRPr="00EB40EA">
        <w:rPr>
          <w:rFonts w:ascii="Times New Roman" w:hAnsi="Times New Roman" w:cs="Times New Roman"/>
          <w:sz w:val="28"/>
          <w:szCs w:val="28"/>
        </w:rPr>
        <w:t>- непредвиденные риски, связанные с кризисными явлениями в экономике Панинского муниципального района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rsidR="00EB40EA" w:rsidRPr="00EB40EA" w:rsidRDefault="00EB40EA" w:rsidP="00D26257">
      <w:pPr>
        <w:pStyle w:val="ConsPlusNormal"/>
        <w:ind w:firstLine="709"/>
        <w:jc w:val="both"/>
        <w:rPr>
          <w:rFonts w:ascii="Times New Roman" w:hAnsi="Times New Roman" w:cs="Times New Roman"/>
          <w:sz w:val="28"/>
          <w:szCs w:val="28"/>
        </w:rPr>
      </w:pPr>
      <w:r w:rsidRPr="00EB40EA">
        <w:rPr>
          <w:rFonts w:ascii="Times New Roman" w:hAnsi="Times New Roman" w:cs="Times New Roman"/>
          <w:sz w:val="28"/>
          <w:szCs w:val="28"/>
        </w:rPr>
        <w:t xml:space="preserve">Таким образом, из вышеперечисленных рисков наибольшее отрицательное влияние на реализацию муниципальной программы может оказать реализация непредвиденных рисков, которые содержат угрозу срыва реализации </w:t>
      </w:r>
      <w:r w:rsidR="00D26257">
        <w:rPr>
          <w:rFonts w:ascii="Times New Roman" w:hAnsi="Times New Roman" w:cs="Times New Roman"/>
          <w:sz w:val="28"/>
          <w:szCs w:val="28"/>
        </w:rPr>
        <w:t>решения</w:t>
      </w:r>
      <w:r w:rsidRPr="00EB40EA">
        <w:rPr>
          <w:rFonts w:ascii="Times New Roman" w:hAnsi="Times New Roman" w:cs="Times New Roman"/>
          <w:sz w:val="28"/>
          <w:szCs w:val="28"/>
        </w:rPr>
        <w:t xml:space="preserve">. </w:t>
      </w:r>
    </w:p>
    <w:p w:rsidR="00941F90" w:rsidRPr="009F47A2" w:rsidRDefault="00941F90" w:rsidP="00941F90">
      <w:pPr>
        <w:autoSpaceDE w:val="0"/>
        <w:autoSpaceDN w:val="0"/>
        <w:adjustRightInd w:val="0"/>
        <w:spacing w:after="0"/>
        <w:ind w:firstLine="540"/>
        <w:jc w:val="both"/>
        <w:rPr>
          <w:rFonts w:ascii="Times New Roman" w:hAnsi="Times New Roman"/>
          <w:b/>
          <w:sz w:val="28"/>
          <w:szCs w:val="28"/>
        </w:rPr>
      </w:pPr>
      <w:r w:rsidRPr="009F47A2">
        <w:rPr>
          <w:rFonts w:ascii="Times New Roman" w:hAnsi="Times New Roman"/>
          <w:b/>
          <w:sz w:val="28"/>
          <w:szCs w:val="28"/>
        </w:rPr>
        <w:t>л) вывод об оценке целесообразности предлагаемого правового регулирования:</w:t>
      </w:r>
    </w:p>
    <w:p w:rsidR="00EB40EA" w:rsidRDefault="00941F90" w:rsidP="00941F90">
      <w:pPr>
        <w:autoSpaceDE w:val="0"/>
        <w:autoSpaceDN w:val="0"/>
        <w:adjustRightInd w:val="0"/>
        <w:spacing w:after="0"/>
        <w:ind w:firstLine="540"/>
        <w:jc w:val="both"/>
        <w:rPr>
          <w:rFonts w:ascii="Times New Roman" w:hAnsi="Times New Roman"/>
          <w:sz w:val="28"/>
          <w:szCs w:val="28"/>
        </w:rPr>
      </w:pPr>
      <w:r w:rsidRPr="009F47A2">
        <w:rPr>
          <w:rFonts w:ascii="Times New Roman" w:hAnsi="Times New Roman"/>
          <w:b/>
          <w:sz w:val="28"/>
          <w:szCs w:val="28"/>
        </w:rPr>
        <w:t xml:space="preserve"> </w:t>
      </w:r>
      <w:proofErr w:type="gramStart"/>
      <w:r w:rsidRPr="00EB40EA">
        <w:rPr>
          <w:rFonts w:ascii="Times New Roman" w:hAnsi="Times New Roman"/>
          <w:sz w:val="28"/>
          <w:szCs w:val="28"/>
        </w:rPr>
        <w:t xml:space="preserve">Принятие </w:t>
      </w:r>
      <w:r w:rsidR="009F47A2" w:rsidRPr="00EB40EA">
        <w:rPr>
          <w:rFonts w:ascii="Times New Roman" w:hAnsi="Times New Roman"/>
          <w:sz w:val="28"/>
          <w:szCs w:val="28"/>
        </w:rPr>
        <w:t xml:space="preserve">проекта </w:t>
      </w:r>
      <w:r w:rsidR="00D26257" w:rsidRPr="00EA40F8">
        <w:rPr>
          <w:rFonts w:ascii="Times New Roman" w:eastAsia="Times New Roman" w:hAnsi="Times New Roman"/>
          <w:sz w:val="28"/>
          <w:szCs w:val="28"/>
          <w:lang w:eastAsia="ru-RU"/>
        </w:rPr>
        <w:t xml:space="preserve">решения </w:t>
      </w:r>
      <w:r w:rsidR="00D26257" w:rsidRPr="00EA40F8">
        <w:rPr>
          <w:rFonts w:ascii="Times New Roman" w:hAnsi="Times New Roman"/>
          <w:sz w:val="28"/>
          <w:szCs w:val="28"/>
        </w:rPr>
        <w:t>Совета народных депутатов Панинского  муниципального района Воронежской области «Об утверждении Порядка формирования, ведения, ежегодного дополнения и  опубликования перечня муниципального имущества Панинского муниципального района Воронежской области, предназначенного для предоставление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порядка предоставления в аренду, включенного в данный</w:t>
      </w:r>
      <w:proofErr w:type="gramEnd"/>
      <w:r w:rsidR="00D26257" w:rsidRPr="00EA40F8">
        <w:rPr>
          <w:rFonts w:ascii="Times New Roman" w:hAnsi="Times New Roman"/>
          <w:sz w:val="28"/>
          <w:szCs w:val="28"/>
        </w:rPr>
        <w:t xml:space="preserve"> перечень имущества»</w:t>
      </w:r>
      <w:r w:rsidR="00EB40EA" w:rsidRPr="00EB40EA">
        <w:rPr>
          <w:rFonts w:ascii="Times New Roman" w:hAnsi="Times New Roman"/>
          <w:sz w:val="28"/>
          <w:szCs w:val="28"/>
        </w:rPr>
        <w:t>:</w:t>
      </w:r>
    </w:p>
    <w:p w:rsidR="001E755A" w:rsidRDefault="001E755A" w:rsidP="001E755A">
      <w:pPr>
        <w:autoSpaceDE w:val="0"/>
        <w:autoSpaceDN w:val="0"/>
        <w:adjustRightInd w:val="0"/>
        <w:spacing w:after="0"/>
        <w:jc w:val="both"/>
        <w:rPr>
          <w:rFonts w:ascii="Times New Roman" w:hAnsi="Times New Roman"/>
          <w:color w:val="3C3C3C"/>
          <w:sz w:val="28"/>
          <w:szCs w:val="28"/>
        </w:rPr>
      </w:pPr>
      <w:r w:rsidRPr="001E755A">
        <w:rPr>
          <w:rFonts w:ascii="Times New Roman" w:hAnsi="Times New Roman"/>
          <w:color w:val="3C3C3C"/>
          <w:sz w:val="28"/>
          <w:szCs w:val="28"/>
        </w:rPr>
        <w:t>- вовлечение муниципального имущества в хозяйственный оборот, укреплению имущественной базы малого и среднего бизнеса</w:t>
      </w:r>
      <w:r>
        <w:rPr>
          <w:rFonts w:ascii="Times New Roman" w:hAnsi="Times New Roman"/>
          <w:color w:val="3C3C3C"/>
          <w:sz w:val="28"/>
          <w:szCs w:val="28"/>
        </w:rPr>
        <w:t>;</w:t>
      </w:r>
    </w:p>
    <w:p w:rsidR="001E755A" w:rsidRPr="001E755A" w:rsidRDefault="001E755A" w:rsidP="001E755A">
      <w:pPr>
        <w:autoSpaceDE w:val="0"/>
        <w:autoSpaceDN w:val="0"/>
        <w:adjustRightInd w:val="0"/>
        <w:spacing w:after="0"/>
        <w:jc w:val="both"/>
        <w:rPr>
          <w:rFonts w:ascii="Times New Roman" w:hAnsi="Times New Roman"/>
          <w:sz w:val="28"/>
          <w:szCs w:val="28"/>
        </w:rPr>
      </w:pPr>
      <w:r w:rsidRPr="001E755A">
        <w:rPr>
          <w:rFonts w:ascii="Times New Roman" w:hAnsi="Times New Roman"/>
          <w:color w:val="3C3C3C"/>
          <w:sz w:val="28"/>
          <w:szCs w:val="28"/>
        </w:rPr>
        <w:t xml:space="preserve"> </w:t>
      </w:r>
      <w:r>
        <w:rPr>
          <w:rFonts w:ascii="Times New Roman" w:hAnsi="Times New Roman"/>
          <w:color w:val="3C3C3C"/>
          <w:sz w:val="28"/>
          <w:szCs w:val="28"/>
        </w:rPr>
        <w:t xml:space="preserve">- повышение </w:t>
      </w:r>
      <w:r w:rsidRPr="001E755A">
        <w:rPr>
          <w:rFonts w:ascii="Times New Roman" w:hAnsi="Times New Roman"/>
          <w:color w:val="3C3C3C"/>
          <w:sz w:val="28"/>
          <w:szCs w:val="28"/>
        </w:rPr>
        <w:t xml:space="preserve"> доходност</w:t>
      </w:r>
      <w:r>
        <w:rPr>
          <w:rFonts w:ascii="Times New Roman" w:hAnsi="Times New Roman"/>
          <w:color w:val="3C3C3C"/>
          <w:sz w:val="28"/>
          <w:szCs w:val="28"/>
        </w:rPr>
        <w:t xml:space="preserve">и </w:t>
      </w:r>
      <w:r w:rsidRPr="001E755A">
        <w:rPr>
          <w:rFonts w:ascii="Times New Roman" w:hAnsi="Times New Roman"/>
          <w:color w:val="3C3C3C"/>
          <w:sz w:val="28"/>
          <w:szCs w:val="28"/>
        </w:rPr>
        <w:t xml:space="preserve"> бюджета за счет поступления арендных платежей, а также последующего выкупа имущества арендаторами.</w:t>
      </w:r>
    </w:p>
    <w:p w:rsidR="00EB40EA" w:rsidRPr="002B49A8" w:rsidRDefault="00EB40EA" w:rsidP="00EB40EA">
      <w:pPr>
        <w:pStyle w:val="ConsPlusNormal"/>
        <w:jc w:val="both"/>
        <w:rPr>
          <w:rFonts w:ascii="Times New Roman" w:hAnsi="Times New Roman" w:cs="Times New Roman"/>
          <w:sz w:val="28"/>
          <w:szCs w:val="28"/>
        </w:rPr>
      </w:pPr>
      <w:r w:rsidRPr="002B49A8">
        <w:rPr>
          <w:rFonts w:ascii="Times New Roman" w:hAnsi="Times New Roman" w:cs="Times New Roman"/>
          <w:sz w:val="28"/>
          <w:szCs w:val="28"/>
        </w:rPr>
        <w:t>- рост привлеченных инвестиций в экономику района; рост объема промышленного и сельскохозяйственного производства;</w:t>
      </w:r>
    </w:p>
    <w:p w:rsidR="00EB40EA" w:rsidRPr="002B49A8" w:rsidRDefault="00EB40EA" w:rsidP="00EB40EA">
      <w:pPr>
        <w:pStyle w:val="ConsPlusNormal"/>
        <w:jc w:val="both"/>
        <w:rPr>
          <w:rFonts w:ascii="Times New Roman" w:hAnsi="Times New Roman" w:cs="Times New Roman"/>
          <w:sz w:val="28"/>
          <w:szCs w:val="28"/>
        </w:rPr>
      </w:pPr>
      <w:r w:rsidRPr="002B49A8">
        <w:rPr>
          <w:rFonts w:ascii="Times New Roman" w:hAnsi="Times New Roman" w:cs="Times New Roman"/>
          <w:sz w:val="28"/>
          <w:szCs w:val="28"/>
        </w:rPr>
        <w:t>- создание новых рабочих мест;</w:t>
      </w:r>
    </w:p>
    <w:p w:rsidR="00EB40EA" w:rsidRPr="002B49A8" w:rsidRDefault="00EB40EA" w:rsidP="00EB40EA">
      <w:pPr>
        <w:pStyle w:val="a9"/>
        <w:jc w:val="both"/>
        <w:rPr>
          <w:rFonts w:ascii="Times New Roman" w:hAnsi="Times New Roman"/>
          <w:color w:val="000000"/>
          <w:sz w:val="28"/>
          <w:szCs w:val="28"/>
        </w:rPr>
      </w:pPr>
      <w:r w:rsidRPr="002B49A8">
        <w:rPr>
          <w:rFonts w:ascii="Times New Roman" w:hAnsi="Times New Roman"/>
          <w:color w:val="000000"/>
          <w:sz w:val="28"/>
          <w:szCs w:val="28"/>
        </w:rPr>
        <w:t xml:space="preserve">- увеличение производства продукции сельского хозяйства в хозяйствах всех категорий; </w:t>
      </w:r>
    </w:p>
    <w:p w:rsidR="00EB40EA" w:rsidRDefault="00EB40EA" w:rsidP="00EB40EA">
      <w:pPr>
        <w:pStyle w:val="a9"/>
        <w:jc w:val="both"/>
        <w:rPr>
          <w:rFonts w:ascii="Times New Roman" w:hAnsi="Times New Roman"/>
          <w:sz w:val="28"/>
          <w:szCs w:val="28"/>
        </w:rPr>
      </w:pPr>
      <w:r w:rsidRPr="002B49A8">
        <w:rPr>
          <w:rFonts w:ascii="Times New Roman" w:hAnsi="Times New Roman"/>
          <w:sz w:val="28"/>
          <w:szCs w:val="28"/>
        </w:rPr>
        <w:t xml:space="preserve"> -увеличение объемов переработки собственной продукции животноводства и растениеводства на территории района</w:t>
      </w:r>
      <w:r w:rsidR="00512470">
        <w:rPr>
          <w:rFonts w:ascii="Times New Roman" w:hAnsi="Times New Roman"/>
          <w:sz w:val="28"/>
          <w:szCs w:val="28"/>
        </w:rPr>
        <w:t>.</w:t>
      </w:r>
    </w:p>
    <w:p w:rsidR="00EB40EA" w:rsidRDefault="009F47A2" w:rsidP="00512470">
      <w:pPr>
        <w:spacing w:after="0"/>
        <w:jc w:val="both"/>
        <w:rPr>
          <w:rFonts w:ascii="Times New Roman" w:hAnsi="Times New Roman"/>
          <w:b/>
          <w:sz w:val="28"/>
          <w:szCs w:val="28"/>
        </w:rPr>
      </w:pPr>
      <w:r w:rsidRPr="009F47A2">
        <w:rPr>
          <w:rFonts w:ascii="Times New Roman" w:hAnsi="Times New Roman"/>
          <w:sz w:val="28"/>
          <w:szCs w:val="28"/>
        </w:rPr>
        <w:t xml:space="preserve"> </w:t>
      </w:r>
      <w:r w:rsidR="00941F90" w:rsidRPr="009F47A2">
        <w:rPr>
          <w:rFonts w:ascii="Times New Roman" w:hAnsi="Times New Roman"/>
          <w:sz w:val="28"/>
          <w:szCs w:val="28"/>
        </w:rPr>
        <w:t xml:space="preserve"> </w:t>
      </w:r>
      <w:r w:rsidR="00254F3A" w:rsidRPr="009F47A2">
        <w:rPr>
          <w:rFonts w:ascii="Times New Roman" w:hAnsi="Times New Roman"/>
          <w:b/>
          <w:sz w:val="28"/>
          <w:szCs w:val="28"/>
        </w:rPr>
        <w:t>м) И</w:t>
      </w:r>
      <w:r w:rsidR="00AB025E" w:rsidRPr="009F47A2">
        <w:rPr>
          <w:rFonts w:ascii="Times New Roman" w:hAnsi="Times New Roman"/>
          <w:b/>
          <w:sz w:val="28"/>
          <w:szCs w:val="28"/>
        </w:rPr>
        <w:t>ные сведения, позволяющие оценить обоснованность вводимых обязанностей, запретов и ограничений для субъектов предпринимательской и инвестиционной деятельности, обоснованность расходов субъектов предпринимательской и инвестиционной деятельности и бюджета Панинского муниципального района Воронежской области, которые возникнут в связи с принятием проекта НПА:</w:t>
      </w:r>
    </w:p>
    <w:p w:rsidR="00AB025E" w:rsidRPr="00AB025E" w:rsidRDefault="00AB025E" w:rsidP="00512470">
      <w:pPr>
        <w:spacing w:after="0"/>
        <w:jc w:val="both"/>
        <w:rPr>
          <w:rFonts w:ascii="Times New Roman" w:hAnsi="Times New Roman"/>
          <w:sz w:val="28"/>
          <w:szCs w:val="28"/>
        </w:rPr>
      </w:pPr>
      <w:r w:rsidRPr="009F47A2">
        <w:rPr>
          <w:rFonts w:ascii="Times New Roman" w:hAnsi="Times New Roman"/>
          <w:sz w:val="28"/>
          <w:szCs w:val="28"/>
        </w:rPr>
        <w:t xml:space="preserve">Проектом </w:t>
      </w:r>
      <w:r w:rsidR="001C3946">
        <w:rPr>
          <w:rFonts w:ascii="Times New Roman" w:hAnsi="Times New Roman"/>
          <w:sz w:val="28"/>
          <w:szCs w:val="28"/>
        </w:rPr>
        <w:t xml:space="preserve">решения </w:t>
      </w:r>
      <w:r w:rsidRPr="009F47A2">
        <w:rPr>
          <w:rFonts w:ascii="Times New Roman" w:hAnsi="Times New Roman"/>
          <w:sz w:val="28"/>
          <w:szCs w:val="28"/>
        </w:rPr>
        <w:t>не вводятся дополнительные обязанности, запреты и ограничения для субъектов предпринимательской и инновационной деятельности.</w:t>
      </w:r>
      <w:r w:rsidRPr="00AB025E">
        <w:rPr>
          <w:rFonts w:ascii="Times New Roman" w:hAnsi="Times New Roman"/>
          <w:sz w:val="28"/>
          <w:szCs w:val="28"/>
        </w:rPr>
        <w:t xml:space="preserve"> </w:t>
      </w:r>
    </w:p>
    <w:p w:rsidR="00AB025E" w:rsidRDefault="00AB025E" w:rsidP="00941F90">
      <w:pPr>
        <w:tabs>
          <w:tab w:val="left" w:pos="1440"/>
        </w:tabs>
        <w:spacing w:after="0"/>
        <w:rPr>
          <w:rFonts w:ascii="Times New Roman" w:eastAsia="Times New Roman" w:hAnsi="Times New Roman"/>
          <w:sz w:val="28"/>
          <w:szCs w:val="28"/>
          <w:lang w:eastAsia="ru-RU"/>
        </w:rPr>
      </w:pPr>
    </w:p>
    <w:p w:rsidR="00EB40EA" w:rsidRPr="00890F45" w:rsidRDefault="00EB40EA" w:rsidP="00941F90">
      <w:pPr>
        <w:tabs>
          <w:tab w:val="left" w:pos="1440"/>
        </w:tabs>
        <w:spacing w:after="0"/>
        <w:rPr>
          <w:rFonts w:ascii="Times New Roman" w:eastAsia="Times New Roman" w:hAnsi="Times New Roman"/>
          <w:sz w:val="28"/>
          <w:szCs w:val="28"/>
          <w:lang w:eastAsia="ru-RU"/>
        </w:rPr>
      </w:pPr>
    </w:p>
    <w:p w:rsidR="00265370" w:rsidRDefault="00D2765C" w:rsidP="00941F90">
      <w:pPr>
        <w:tabs>
          <w:tab w:val="left" w:pos="1440"/>
        </w:tabs>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И.о.</w:t>
      </w:r>
      <w:r w:rsidR="00903E3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w:t>
      </w:r>
      <w:r w:rsidR="000E1BCF">
        <w:rPr>
          <w:rFonts w:ascii="Times New Roman" w:eastAsia="Times New Roman" w:hAnsi="Times New Roman"/>
          <w:sz w:val="28"/>
          <w:szCs w:val="28"/>
          <w:lang w:eastAsia="ru-RU"/>
        </w:rPr>
        <w:t>аместител</w:t>
      </w:r>
      <w:r>
        <w:rPr>
          <w:rFonts w:ascii="Times New Roman" w:eastAsia="Times New Roman" w:hAnsi="Times New Roman"/>
          <w:sz w:val="28"/>
          <w:szCs w:val="28"/>
          <w:lang w:eastAsia="ru-RU"/>
        </w:rPr>
        <w:t xml:space="preserve">я </w:t>
      </w:r>
      <w:r w:rsidR="000E1BCF">
        <w:rPr>
          <w:rFonts w:ascii="Times New Roman" w:eastAsia="Times New Roman" w:hAnsi="Times New Roman"/>
          <w:sz w:val="28"/>
          <w:szCs w:val="28"/>
          <w:lang w:eastAsia="ru-RU"/>
        </w:rPr>
        <w:t xml:space="preserve"> главы администрации</w:t>
      </w:r>
      <w:r w:rsidR="00AD2319" w:rsidRPr="00890F45">
        <w:rPr>
          <w:rFonts w:ascii="Times New Roman" w:eastAsia="Times New Roman" w:hAnsi="Times New Roman"/>
          <w:sz w:val="28"/>
          <w:szCs w:val="28"/>
          <w:lang w:eastAsia="ru-RU"/>
        </w:rPr>
        <w:t xml:space="preserve"> </w:t>
      </w:r>
    </w:p>
    <w:p w:rsidR="00AD2319" w:rsidRPr="00890F45" w:rsidRDefault="00D2765C" w:rsidP="00941F90">
      <w:pPr>
        <w:tabs>
          <w:tab w:val="left" w:pos="1440"/>
        </w:tabs>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Панинского</w:t>
      </w:r>
      <w:r w:rsidR="00265370">
        <w:rPr>
          <w:rFonts w:ascii="Times New Roman" w:eastAsia="Times New Roman" w:hAnsi="Times New Roman"/>
          <w:sz w:val="28"/>
          <w:szCs w:val="28"/>
          <w:lang w:eastAsia="ru-RU"/>
        </w:rPr>
        <w:t xml:space="preserve"> муниципального района</w:t>
      </w:r>
      <w:r w:rsidR="00AD2319" w:rsidRPr="00890F45">
        <w:rPr>
          <w:rFonts w:ascii="Times New Roman" w:eastAsia="Times New Roman" w:hAnsi="Times New Roman"/>
          <w:sz w:val="28"/>
          <w:szCs w:val="28"/>
          <w:lang w:eastAsia="ru-RU"/>
        </w:rPr>
        <w:t xml:space="preserve">                 </w:t>
      </w:r>
      <w:r w:rsidR="00AD2319" w:rsidRPr="00890F45">
        <w:rPr>
          <w:rFonts w:ascii="Times New Roman" w:eastAsia="Times New Roman" w:hAnsi="Times New Roman"/>
          <w:sz w:val="28"/>
          <w:szCs w:val="28"/>
          <w:lang w:eastAsia="ru-RU"/>
        </w:rPr>
        <w:tab/>
        <w:t xml:space="preserve">               </w:t>
      </w:r>
      <w:r>
        <w:rPr>
          <w:rFonts w:ascii="Times New Roman" w:eastAsia="Times New Roman" w:hAnsi="Times New Roman"/>
          <w:sz w:val="28"/>
          <w:szCs w:val="28"/>
          <w:lang w:eastAsia="ru-RU"/>
        </w:rPr>
        <w:t xml:space="preserve">       </w:t>
      </w:r>
      <w:r w:rsidR="00AD2319" w:rsidRPr="00890F4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О.В. Сафонова</w:t>
      </w:r>
    </w:p>
    <w:p w:rsidR="005734B4" w:rsidRDefault="005734B4" w:rsidP="00941F90">
      <w:pPr>
        <w:jc w:val="center"/>
        <w:rPr>
          <w:rFonts w:ascii="Times New Roman" w:hAnsi="Times New Roman"/>
          <w:b/>
          <w:sz w:val="28"/>
          <w:szCs w:val="28"/>
        </w:rPr>
      </w:pPr>
    </w:p>
    <w:sectPr w:rsidR="005734B4" w:rsidSect="00EB40EA">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04EB"/>
    <w:multiLevelType w:val="hybridMultilevel"/>
    <w:tmpl w:val="AFF02AC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2569735B"/>
    <w:multiLevelType w:val="hybridMultilevel"/>
    <w:tmpl w:val="35EE5158"/>
    <w:lvl w:ilvl="0" w:tplc="2FCCF150">
      <w:start w:val="1"/>
      <w:numFmt w:val="decimal"/>
      <w:lvlText w:val="%1."/>
      <w:lvlJc w:val="left"/>
      <w:pPr>
        <w:ind w:left="1484" w:hanging="94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257B1FD5"/>
    <w:multiLevelType w:val="hybridMultilevel"/>
    <w:tmpl w:val="6C8CB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4C412F"/>
    <w:multiLevelType w:val="hybridMultilevel"/>
    <w:tmpl w:val="DDB286A8"/>
    <w:lvl w:ilvl="0" w:tplc="91A025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C251F95"/>
    <w:multiLevelType w:val="hybridMultilevel"/>
    <w:tmpl w:val="E820B18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46234F"/>
    <w:multiLevelType w:val="hybridMultilevel"/>
    <w:tmpl w:val="6C8CB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5F4D0C"/>
    <w:rsid w:val="00002D0D"/>
    <w:rsid w:val="00006CA5"/>
    <w:rsid w:val="0000720D"/>
    <w:rsid w:val="00031EDD"/>
    <w:rsid w:val="000529E8"/>
    <w:rsid w:val="00055A4D"/>
    <w:rsid w:val="00057800"/>
    <w:rsid w:val="00062389"/>
    <w:rsid w:val="000660AA"/>
    <w:rsid w:val="00066993"/>
    <w:rsid w:val="00092178"/>
    <w:rsid w:val="0009501E"/>
    <w:rsid w:val="000A17BF"/>
    <w:rsid w:val="000E1BCF"/>
    <w:rsid w:val="00112576"/>
    <w:rsid w:val="00132B5A"/>
    <w:rsid w:val="001333F7"/>
    <w:rsid w:val="00137048"/>
    <w:rsid w:val="001374BD"/>
    <w:rsid w:val="00152C82"/>
    <w:rsid w:val="001559AB"/>
    <w:rsid w:val="00156D68"/>
    <w:rsid w:val="00161777"/>
    <w:rsid w:val="00177680"/>
    <w:rsid w:val="001B0243"/>
    <w:rsid w:val="001C3946"/>
    <w:rsid w:val="001D0836"/>
    <w:rsid w:val="001D086A"/>
    <w:rsid w:val="001E755A"/>
    <w:rsid w:val="001F34AB"/>
    <w:rsid w:val="001F388F"/>
    <w:rsid w:val="001F4C3A"/>
    <w:rsid w:val="00210FF3"/>
    <w:rsid w:val="002172C2"/>
    <w:rsid w:val="00227BED"/>
    <w:rsid w:val="00242E1E"/>
    <w:rsid w:val="0025151D"/>
    <w:rsid w:val="00254F3A"/>
    <w:rsid w:val="00264829"/>
    <w:rsid w:val="00265370"/>
    <w:rsid w:val="0027128A"/>
    <w:rsid w:val="00281551"/>
    <w:rsid w:val="00284244"/>
    <w:rsid w:val="002A0552"/>
    <w:rsid w:val="002A079F"/>
    <w:rsid w:val="002B49A8"/>
    <w:rsid w:val="002F36E7"/>
    <w:rsid w:val="00301EFA"/>
    <w:rsid w:val="00334F3C"/>
    <w:rsid w:val="00380CC8"/>
    <w:rsid w:val="00381FBF"/>
    <w:rsid w:val="00387EF2"/>
    <w:rsid w:val="003B1F90"/>
    <w:rsid w:val="003C54D4"/>
    <w:rsid w:val="003C713F"/>
    <w:rsid w:val="003E2ED5"/>
    <w:rsid w:val="003E5674"/>
    <w:rsid w:val="004055B5"/>
    <w:rsid w:val="0042532D"/>
    <w:rsid w:val="004308F8"/>
    <w:rsid w:val="00440BEF"/>
    <w:rsid w:val="004545B4"/>
    <w:rsid w:val="00481383"/>
    <w:rsid w:val="00481585"/>
    <w:rsid w:val="004828F4"/>
    <w:rsid w:val="004A5CB6"/>
    <w:rsid w:val="004A69D2"/>
    <w:rsid w:val="004B5F9B"/>
    <w:rsid w:val="004E2623"/>
    <w:rsid w:val="005010DD"/>
    <w:rsid w:val="00512470"/>
    <w:rsid w:val="005409F4"/>
    <w:rsid w:val="00541C65"/>
    <w:rsid w:val="005734B4"/>
    <w:rsid w:val="00582087"/>
    <w:rsid w:val="005828D0"/>
    <w:rsid w:val="0059224A"/>
    <w:rsid w:val="005959C2"/>
    <w:rsid w:val="005B295A"/>
    <w:rsid w:val="005B2CE8"/>
    <w:rsid w:val="005C4253"/>
    <w:rsid w:val="005F4D0C"/>
    <w:rsid w:val="005F5437"/>
    <w:rsid w:val="00633951"/>
    <w:rsid w:val="00634700"/>
    <w:rsid w:val="00640288"/>
    <w:rsid w:val="006422B2"/>
    <w:rsid w:val="0065470F"/>
    <w:rsid w:val="00675FE6"/>
    <w:rsid w:val="00680CFB"/>
    <w:rsid w:val="0068265B"/>
    <w:rsid w:val="006D6378"/>
    <w:rsid w:val="006D751B"/>
    <w:rsid w:val="006F1163"/>
    <w:rsid w:val="006F12B8"/>
    <w:rsid w:val="006F2AA8"/>
    <w:rsid w:val="00710C9E"/>
    <w:rsid w:val="00714287"/>
    <w:rsid w:val="007160C8"/>
    <w:rsid w:val="00730B27"/>
    <w:rsid w:val="00742F98"/>
    <w:rsid w:val="00771829"/>
    <w:rsid w:val="007949AA"/>
    <w:rsid w:val="007B5CF3"/>
    <w:rsid w:val="007B7D23"/>
    <w:rsid w:val="007C7B1B"/>
    <w:rsid w:val="007D43B0"/>
    <w:rsid w:val="007D4D16"/>
    <w:rsid w:val="00814FA8"/>
    <w:rsid w:val="00831D9F"/>
    <w:rsid w:val="008468AB"/>
    <w:rsid w:val="00855D1E"/>
    <w:rsid w:val="00855E5B"/>
    <w:rsid w:val="00871194"/>
    <w:rsid w:val="00871921"/>
    <w:rsid w:val="00880B30"/>
    <w:rsid w:val="008C749A"/>
    <w:rsid w:val="008E2363"/>
    <w:rsid w:val="008E6487"/>
    <w:rsid w:val="00903E3A"/>
    <w:rsid w:val="00916558"/>
    <w:rsid w:val="00925C36"/>
    <w:rsid w:val="00927302"/>
    <w:rsid w:val="00932562"/>
    <w:rsid w:val="00941F90"/>
    <w:rsid w:val="00946811"/>
    <w:rsid w:val="009657BF"/>
    <w:rsid w:val="009A0EAC"/>
    <w:rsid w:val="009D1822"/>
    <w:rsid w:val="009D2B43"/>
    <w:rsid w:val="009E5968"/>
    <w:rsid w:val="009F47A2"/>
    <w:rsid w:val="00A21D12"/>
    <w:rsid w:val="00A26904"/>
    <w:rsid w:val="00A43CC7"/>
    <w:rsid w:val="00A555CE"/>
    <w:rsid w:val="00A6636D"/>
    <w:rsid w:val="00A70C94"/>
    <w:rsid w:val="00A759D0"/>
    <w:rsid w:val="00A76104"/>
    <w:rsid w:val="00AB025E"/>
    <w:rsid w:val="00AB5DCA"/>
    <w:rsid w:val="00AD2319"/>
    <w:rsid w:val="00AE6919"/>
    <w:rsid w:val="00B00241"/>
    <w:rsid w:val="00B06AC7"/>
    <w:rsid w:val="00B12C12"/>
    <w:rsid w:val="00B21219"/>
    <w:rsid w:val="00B21E37"/>
    <w:rsid w:val="00B6438D"/>
    <w:rsid w:val="00B80B5A"/>
    <w:rsid w:val="00B87806"/>
    <w:rsid w:val="00B964F5"/>
    <w:rsid w:val="00B96990"/>
    <w:rsid w:val="00B96B1B"/>
    <w:rsid w:val="00B97429"/>
    <w:rsid w:val="00BB7845"/>
    <w:rsid w:val="00BC4D69"/>
    <w:rsid w:val="00BD7750"/>
    <w:rsid w:val="00C00ED5"/>
    <w:rsid w:val="00C16519"/>
    <w:rsid w:val="00C55C01"/>
    <w:rsid w:val="00C6058D"/>
    <w:rsid w:val="00C673AE"/>
    <w:rsid w:val="00C67E9B"/>
    <w:rsid w:val="00C833C8"/>
    <w:rsid w:val="00C865BB"/>
    <w:rsid w:val="00C954CE"/>
    <w:rsid w:val="00C95783"/>
    <w:rsid w:val="00CB1FB2"/>
    <w:rsid w:val="00CB332F"/>
    <w:rsid w:val="00CD32A6"/>
    <w:rsid w:val="00CF4EE3"/>
    <w:rsid w:val="00CF704E"/>
    <w:rsid w:val="00D110A6"/>
    <w:rsid w:val="00D26257"/>
    <w:rsid w:val="00D2765C"/>
    <w:rsid w:val="00D31085"/>
    <w:rsid w:val="00D42560"/>
    <w:rsid w:val="00D875F8"/>
    <w:rsid w:val="00DB34AF"/>
    <w:rsid w:val="00DC4971"/>
    <w:rsid w:val="00DC7EBD"/>
    <w:rsid w:val="00DD070B"/>
    <w:rsid w:val="00DE5B03"/>
    <w:rsid w:val="00E12E94"/>
    <w:rsid w:val="00E33699"/>
    <w:rsid w:val="00E645A4"/>
    <w:rsid w:val="00E82D21"/>
    <w:rsid w:val="00E84D90"/>
    <w:rsid w:val="00E90540"/>
    <w:rsid w:val="00EA40F8"/>
    <w:rsid w:val="00EB40EA"/>
    <w:rsid w:val="00EC1701"/>
    <w:rsid w:val="00ED7E9A"/>
    <w:rsid w:val="00F130A3"/>
    <w:rsid w:val="00F44F8D"/>
    <w:rsid w:val="00F47C39"/>
    <w:rsid w:val="00F50F3B"/>
    <w:rsid w:val="00F66ACD"/>
    <w:rsid w:val="00F7416F"/>
    <w:rsid w:val="00F86DD1"/>
    <w:rsid w:val="00FA5895"/>
    <w:rsid w:val="00FC34AC"/>
    <w:rsid w:val="00FC4D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5F4D0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F4D0C"/>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uiPriority w:val="99"/>
    <w:rsid w:val="006F12B8"/>
    <w:pPr>
      <w:autoSpaceDE w:val="0"/>
      <w:autoSpaceDN w:val="0"/>
      <w:adjustRightInd w:val="0"/>
    </w:pPr>
    <w:rPr>
      <w:rFonts w:ascii="Arial" w:hAnsi="Arial" w:cs="Arial"/>
      <w:lang w:eastAsia="en-US"/>
    </w:rPr>
  </w:style>
  <w:style w:type="paragraph" w:customStyle="1" w:styleId="-11">
    <w:name w:val="Цветной список - Акцент 11"/>
    <w:basedOn w:val="a"/>
    <w:uiPriority w:val="34"/>
    <w:qFormat/>
    <w:rsid w:val="00CF704E"/>
    <w:pPr>
      <w:spacing w:after="0" w:line="240" w:lineRule="auto"/>
      <w:ind w:left="720"/>
      <w:contextualSpacing/>
    </w:pPr>
    <w:rPr>
      <w:rFonts w:ascii="Times New Roman" w:eastAsia="Times New Roman" w:hAnsi="Times New Roman"/>
      <w:sz w:val="24"/>
      <w:szCs w:val="24"/>
      <w:lang w:eastAsia="ru-RU"/>
    </w:rPr>
  </w:style>
  <w:style w:type="character" w:customStyle="1" w:styleId="FontStyle19">
    <w:name w:val="Font Style19"/>
    <w:uiPriority w:val="99"/>
    <w:rsid w:val="00F66ACD"/>
    <w:rPr>
      <w:rFonts w:ascii="Times New Roman" w:hAnsi="Times New Roman" w:cs="Times New Roman"/>
      <w:sz w:val="26"/>
      <w:szCs w:val="26"/>
    </w:rPr>
  </w:style>
  <w:style w:type="paragraph" w:styleId="a3">
    <w:name w:val="Balloon Text"/>
    <w:basedOn w:val="a"/>
    <w:link w:val="a4"/>
    <w:uiPriority w:val="99"/>
    <w:semiHidden/>
    <w:unhideWhenUsed/>
    <w:rsid w:val="00730B27"/>
    <w:pPr>
      <w:spacing w:after="0" w:line="240" w:lineRule="auto"/>
    </w:pPr>
    <w:rPr>
      <w:rFonts w:ascii="Tahoma" w:hAnsi="Tahoma"/>
      <w:sz w:val="16"/>
      <w:szCs w:val="16"/>
    </w:rPr>
  </w:style>
  <w:style w:type="character" w:customStyle="1" w:styleId="a4">
    <w:name w:val="Текст выноски Знак"/>
    <w:link w:val="a3"/>
    <w:uiPriority w:val="99"/>
    <w:semiHidden/>
    <w:rsid w:val="00730B27"/>
    <w:rPr>
      <w:rFonts w:ascii="Tahoma" w:hAnsi="Tahoma" w:cs="Tahoma"/>
      <w:sz w:val="16"/>
      <w:szCs w:val="16"/>
    </w:rPr>
  </w:style>
  <w:style w:type="character" w:customStyle="1" w:styleId="FontStyle14">
    <w:name w:val="Font Style14"/>
    <w:rsid w:val="00582087"/>
    <w:rPr>
      <w:rFonts w:ascii="Times New Roman" w:hAnsi="Times New Roman" w:cs="Times New Roman"/>
      <w:spacing w:val="10"/>
      <w:sz w:val="24"/>
      <w:szCs w:val="24"/>
    </w:rPr>
  </w:style>
  <w:style w:type="paragraph" w:styleId="a5">
    <w:name w:val="List Paragraph"/>
    <w:basedOn w:val="a"/>
    <w:uiPriority w:val="34"/>
    <w:qFormat/>
    <w:rsid w:val="00582087"/>
    <w:pPr>
      <w:ind w:left="720"/>
      <w:contextualSpacing/>
    </w:pPr>
  </w:style>
  <w:style w:type="paragraph" w:customStyle="1" w:styleId="Style6">
    <w:name w:val="Style6"/>
    <w:basedOn w:val="a"/>
    <w:rsid w:val="00582087"/>
    <w:pPr>
      <w:widowControl w:val="0"/>
      <w:autoSpaceDE w:val="0"/>
      <w:autoSpaceDN w:val="0"/>
      <w:adjustRightInd w:val="0"/>
      <w:spacing w:after="0" w:line="485" w:lineRule="exact"/>
      <w:ind w:firstLine="542"/>
      <w:jc w:val="both"/>
    </w:pPr>
    <w:rPr>
      <w:rFonts w:ascii="Times New Roman" w:eastAsia="Times New Roman" w:hAnsi="Times New Roman"/>
      <w:sz w:val="24"/>
      <w:szCs w:val="24"/>
      <w:lang w:eastAsia="ru-RU"/>
    </w:rPr>
  </w:style>
  <w:style w:type="paragraph" w:styleId="a6">
    <w:name w:val="List"/>
    <w:basedOn w:val="a"/>
    <w:rsid w:val="001374BD"/>
    <w:pPr>
      <w:suppressAutoHyphens/>
      <w:spacing w:after="0" w:line="240" w:lineRule="auto"/>
      <w:jc w:val="center"/>
    </w:pPr>
    <w:rPr>
      <w:rFonts w:ascii="Arial" w:eastAsia="Times New Roman" w:hAnsi="Arial" w:cs="Tahoma"/>
      <w:b/>
      <w:color w:val="000000"/>
      <w:sz w:val="28"/>
      <w:szCs w:val="20"/>
      <w:lang w:eastAsia="ar-SA"/>
    </w:rPr>
  </w:style>
  <w:style w:type="paragraph" w:styleId="a7">
    <w:name w:val="Body Text"/>
    <w:basedOn w:val="a"/>
    <w:link w:val="a8"/>
    <w:uiPriority w:val="99"/>
    <w:semiHidden/>
    <w:unhideWhenUsed/>
    <w:rsid w:val="001374BD"/>
    <w:pPr>
      <w:spacing w:after="120"/>
    </w:pPr>
  </w:style>
  <w:style w:type="character" w:customStyle="1" w:styleId="a8">
    <w:name w:val="Основной текст Знак"/>
    <w:basedOn w:val="a0"/>
    <w:link w:val="a7"/>
    <w:uiPriority w:val="99"/>
    <w:semiHidden/>
    <w:rsid w:val="001374BD"/>
    <w:rPr>
      <w:sz w:val="22"/>
      <w:szCs w:val="22"/>
      <w:lang w:eastAsia="en-US"/>
    </w:rPr>
  </w:style>
  <w:style w:type="paragraph" w:customStyle="1" w:styleId="ConsPlusCell">
    <w:name w:val="ConsPlusCell"/>
    <w:uiPriority w:val="99"/>
    <w:rsid w:val="00031EDD"/>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uiPriority w:val="99"/>
    <w:locked/>
    <w:rsid w:val="00EB40EA"/>
    <w:rPr>
      <w:rFonts w:ascii="Arial" w:hAnsi="Arial" w:cs="Arial"/>
      <w:lang w:eastAsia="en-US"/>
    </w:rPr>
  </w:style>
  <w:style w:type="paragraph" w:customStyle="1" w:styleId="a9">
    <w:name w:val="Прижатый влево"/>
    <w:basedOn w:val="a"/>
    <w:next w:val="a"/>
    <w:rsid w:val="00EB40EA"/>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Default">
    <w:name w:val="Default"/>
    <w:rsid w:val="001E755A"/>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5EFBF-95F2-4AA0-A6DC-F6380F5C1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5</Pages>
  <Words>1595</Words>
  <Characters>9093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10667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Колоскова О.Н.</dc:creator>
  <cp:lastModifiedBy>Щербакова Галина Валерьевна</cp:lastModifiedBy>
  <cp:revision>10</cp:revision>
  <cp:lastPrinted>2019-10-30T06:53:00Z</cp:lastPrinted>
  <dcterms:created xsi:type="dcterms:W3CDTF">2019-10-30T05:47:00Z</dcterms:created>
  <dcterms:modified xsi:type="dcterms:W3CDTF">2019-10-30T12:39:00Z</dcterms:modified>
</cp:coreProperties>
</file>